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1B8A" w:rsidRDefault="00A62B60">
      <w:pPr>
        <w:pBdr>
          <w:top w:val="nil"/>
          <w:left w:val="nil"/>
          <w:bottom w:val="nil"/>
          <w:right w:val="nil"/>
          <w:between w:val="nil"/>
        </w:pBdr>
        <w:spacing w:before="76"/>
        <w:ind w:left="2"/>
        <w:jc w:val="center"/>
        <w:rPr>
          <w:rFonts w:ascii="Trebuchet MS" w:eastAsia="Trebuchet MS" w:hAnsi="Trebuchet MS" w:cs="Trebuchet MS"/>
          <w:sz w:val="28"/>
          <w:szCs w:val="28"/>
        </w:rPr>
      </w:pPr>
      <w:r>
        <w:rPr>
          <w:rFonts w:ascii="Trebuchet MS" w:eastAsia="Trebuchet MS" w:hAnsi="Trebuchet MS" w:cs="Trebuchet MS"/>
          <w:b/>
          <w:sz w:val="28"/>
          <w:szCs w:val="28"/>
        </w:rPr>
        <w:t>Illinois Association of Vocational Agriculture Teachers</w:t>
      </w:r>
    </w:p>
    <w:p w:rsidR="001D1B8A" w:rsidRDefault="00A62B60">
      <w:pPr>
        <w:pBdr>
          <w:top w:val="nil"/>
          <w:left w:val="nil"/>
          <w:bottom w:val="nil"/>
          <w:right w:val="nil"/>
          <w:between w:val="nil"/>
        </w:pBdr>
        <w:jc w:val="center"/>
        <w:rPr>
          <w:rFonts w:ascii="Trebuchet MS" w:eastAsia="Trebuchet MS" w:hAnsi="Trebuchet MS" w:cs="Trebuchet MS"/>
          <w:sz w:val="36"/>
          <w:szCs w:val="36"/>
        </w:rPr>
      </w:pPr>
      <w:r>
        <w:rPr>
          <w:rFonts w:ascii="Trebuchet MS" w:eastAsia="Trebuchet MS" w:hAnsi="Trebuchet MS" w:cs="Trebuchet MS"/>
          <w:b/>
          <w:sz w:val="36"/>
          <w:szCs w:val="36"/>
        </w:rPr>
        <w:t>Horticulture Career Development Event</w:t>
      </w:r>
    </w:p>
    <w:p w:rsidR="001D1B8A" w:rsidRDefault="001D1B8A">
      <w:pPr>
        <w:keepNext/>
        <w:pBdr>
          <w:top w:val="nil"/>
          <w:left w:val="nil"/>
          <w:bottom w:val="nil"/>
          <w:right w:val="nil"/>
          <w:between w:val="nil"/>
        </w:pBdr>
        <w:tabs>
          <w:tab w:val="left" w:pos="540"/>
        </w:tabs>
        <w:ind w:left="540" w:hanging="540"/>
        <w:jc w:val="both"/>
        <w:rPr>
          <w:rFonts w:ascii="Trebuchet MS" w:eastAsia="Trebuchet MS" w:hAnsi="Trebuchet MS" w:cs="Trebuchet MS"/>
          <w:b/>
          <w:sz w:val="24"/>
          <w:szCs w:val="24"/>
        </w:rPr>
      </w:pPr>
    </w:p>
    <w:p w:rsidR="001D1B8A" w:rsidRDefault="00A62B60">
      <w:pPr>
        <w:keepNext/>
        <w:pBdr>
          <w:top w:val="nil"/>
          <w:left w:val="nil"/>
          <w:bottom w:val="nil"/>
          <w:right w:val="nil"/>
          <w:between w:val="nil"/>
        </w:pBdr>
        <w:tabs>
          <w:tab w:val="left" w:pos="540"/>
        </w:tabs>
        <w:ind w:left="540" w:hanging="540"/>
        <w:jc w:val="both"/>
        <w:rPr>
          <w:rFonts w:ascii="Trebuchet MS" w:eastAsia="Trebuchet MS" w:hAnsi="Trebuchet MS" w:cs="Trebuchet MS"/>
          <w:b/>
          <w:sz w:val="24"/>
          <w:szCs w:val="24"/>
        </w:rPr>
      </w:pPr>
      <w:r>
        <w:rPr>
          <w:rFonts w:ascii="Trebuchet MS" w:eastAsia="Trebuchet MS" w:hAnsi="Trebuchet MS" w:cs="Trebuchet MS"/>
          <w:b/>
          <w:sz w:val="24"/>
          <w:szCs w:val="24"/>
        </w:rPr>
        <w:t>Contest Superintendent – Gary Ochs, UIUC</w:t>
      </w:r>
    </w:p>
    <w:p w:rsidR="001D1B8A" w:rsidRDefault="00A62B60">
      <w:pPr>
        <w:keepNext/>
        <w:widowControl/>
        <w:rPr>
          <w:rFonts w:ascii="Trebuchet MS" w:eastAsia="Trebuchet MS" w:hAnsi="Trebuchet MS" w:cs="Trebuchet MS"/>
          <w:b/>
          <w:sz w:val="24"/>
          <w:szCs w:val="24"/>
        </w:rPr>
      </w:pPr>
      <w:r>
        <w:rPr>
          <w:rFonts w:ascii="Trebuchet MS" w:eastAsia="Trebuchet MS" w:hAnsi="Trebuchet MS" w:cs="Trebuchet MS"/>
          <w:b/>
        </w:rPr>
        <w:t xml:space="preserve">Assistant Superintendent - Ann Piotrowski, </w:t>
      </w:r>
      <w:proofErr w:type="spellStart"/>
      <w:r>
        <w:rPr>
          <w:rFonts w:ascii="Trebuchet MS" w:eastAsia="Trebuchet MS" w:hAnsi="Trebuchet MS" w:cs="Trebuchet MS"/>
          <w:b/>
        </w:rPr>
        <w:t>DuQuoin</w:t>
      </w:r>
      <w:proofErr w:type="spellEnd"/>
    </w:p>
    <w:p w:rsidR="001D1B8A" w:rsidRDefault="00A62B60">
      <w:pPr>
        <w:keepNext/>
        <w:pBdr>
          <w:top w:val="nil"/>
          <w:left w:val="nil"/>
          <w:bottom w:val="nil"/>
          <w:right w:val="nil"/>
          <w:between w:val="nil"/>
        </w:pBdr>
        <w:tabs>
          <w:tab w:val="left" w:pos="540"/>
        </w:tabs>
        <w:ind w:left="540" w:hanging="540"/>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IAVAT CDE Committee Member – Eric </w:t>
      </w:r>
      <w:proofErr w:type="spellStart"/>
      <w:r>
        <w:rPr>
          <w:rFonts w:ascii="Trebuchet MS" w:eastAsia="Trebuchet MS" w:hAnsi="Trebuchet MS" w:cs="Trebuchet MS"/>
          <w:b/>
          <w:sz w:val="24"/>
          <w:szCs w:val="24"/>
        </w:rPr>
        <w:t>Tryggestad</w:t>
      </w:r>
      <w:proofErr w:type="spellEnd"/>
      <w:r>
        <w:rPr>
          <w:rFonts w:ascii="Trebuchet MS" w:eastAsia="Trebuchet MS" w:hAnsi="Trebuchet MS" w:cs="Trebuchet MS"/>
          <w:b/>
          <w:sz w:val="24"/>
          <w:szCs w:val="24"/>
        </w:rPr>
        <w:t>, Byron</w:t>
      </w:r>
    </w:p>
    <w:p w:rsidR="001D1B8A" w:rsidRDefault="00A62B60">
      <w:pPr>
        <w:keepNext/>
        <w:pBdr>
          <w:top w:val="nil"/>
          <w:left w:val="nil"/>
          <w:bottom w:val="nil"/>
          <w:right w:val="nil"/>
          <w:between w:val="nil"/>
        </w:pBdr>
        <w:tabs>
          <w:tab w:val="left" w:pos="540"/>
        </w:tabs>
        <w:ind w:left="540" w:hanging="540"/>
        <w:jc w:val="both"/>
        <w:rPr>
          <w:rFonts w:ascii="Trebuchet MS" w:eastAsia="Trebuchet MS" w:hAnsi="Trebuchet MS" w:cs="Trebuchet MS"/>
          <w:b/>
          <w:sz w:val="24"/>
          <w:szCs w:val="24"/>
        </w:rPr>
      </w:pPr>
      <w:r>
        <w:rPr>
          <w:rFonts w:ascii="Trebuchet MS" w:eastAsia="Trebuchet MS" w:hAnsi="Trebuchet MS" w:cs="Trebuchet MS"/>
          <w:b/>
          <w:sz w:val="24"/>
          <w:szCs w:val="24"/>
        </w:rPr>
        <w:t>IAVAT CDE Committee Member - Colby Gregg, Naperville Central</w:t>
      </w:r>
    </w:p>
    <w:p w:rsidR="001D1B8A" w:rsidRDefault="00A62B60">
      <w:pPr>
        <w:keepNext/>
        <w:pBdr>
          <w:top w:val="nil"/>
          <w:left w:val="nil"/>
          <w:bottom w:val="nil"/>
          <w:right w:val="nil"/>
          <w:between w:val="nil"/>
        </w:pBdr>
        <w:tabs>
          <w:tab w:val="left" w:pos="540"/>
        </w:tabs>
        <w:ind w:left="540" w:hanging="540"/>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Host – Nick </w:t>
      </w:r>
      <w:proofErr w:type="spellStart"/>
      <w:r>
        <w:rPr>
          <w:rFonts w:ascii="Trebuchet MS" w:eastAsia="Trebuchet MS" w:hAnsi="Trebuchet MS" w:cs="Trebuchet MS"/>
          <w:b/>
          <w:sz w:val="24"/>
          <w:szCs w:val="24"/>
        </w:rPr>
        <w:t>Wherley</w:t>
      </w:r>
      <w:proofErr w:type="spellEnd"/>
      <w:r>
        <w:rPr>
          <w:rFonts w:ascii="Trebuchet MS" w:eastAsia="Trebuchet MS" w:hAnsi="Trebuchet MS" w:cs="Trebuchet MS"/>
          <w:b/>
          <w:sz w:val="24"/>
          <w:szCs w:val="24"/>
        </w:rPr>
        <w:t>, ITCS Media/Communications Specialist</w:t>
      </w:r>
    </w:p>
    <w:p w:rsidR="001D1B8A" w:rsidRDefault="001D1B8A">
      <w:pPr>
        <w:keepNext/>
        <w:pBdr>
          <w:top w:val="nil"/>
          <w:left w:val="nil"/>
          <w:bottom w:val="nil"/>
          <w:right w:val="nil"/>
          <w:between w:val="nil"/>
        </w:pBdr>
        <w:tabs>
          <w:tab w:val="left" w:pos="540"/>
        </w:tabs>
        <w:ind w:left="540" w:hanging="540"/>
        <w:jc w:val="both"/>
        <w:rPr>
          <w:rFonts w:ascii="Trebuchet MS" w:eastAsia="Trebuchet MS" w:hAnsi="Trebuchet MS" w:cs="Trebuchet MS"/>
          <w:b/>
          <w:sz w:val="24"/>
          <w:szCs w:val="24"/>
        </w:rPr>
      </w:pPr>
    </w:p>
    <w:p w:rsidR="001D1B8A" w:rsidRDefault="00A62B60">
      <w:pPr>
        <w:numPr>
          <w:ilvl w:val="1"/>
          <w:numId w:val="5"/>
        </w:numPr>
        <w:pBdr>
          <w:top w:val="nil"/>
          <w:left w:val="nil"/>
          <w:bottom w:val="nil"/>
          <w:right w:val="nil"/>
          <w:between w:val="nil"/>
        </w:pBdr>
        <w:tabs>
          <w:tab w:val="left" w:pos="837"/>
        </w:tabs>
        <w:ind w:right="136"/>
      </w:pPr>
      <w:r>
        <w:t xml:space="preserve">General </w:t>
      </w:r>
      <w:proofErr w:type="spellStart"/>
      <w:r>
        <w:t>Information</w:t>
      </w:r>
      <w:r>
        <w:rPr>
          <w:rFonts w:ascii="Trebuchet MS" w:eastAsia="Trebuchet MS" w:hAnsi="Trebuchet MS" w:cs="Trebuchet MS"/>
        </w:rPr>
        <w:t>Team</w:t>
      </w:r>
      <w:proofErr w:type="spellEnd"/>
      <w:r>
        <w:rPr>
          <w:rFonts w:ascii="Trebuchet MS" w:eastAsia="Trebuchet MS" w:hAnsi="Trebuchet MS" w:cs="Trebuchet MS"/>
        </w:rPr>
        <w:t>:  A team shall consist of five (5) participants.  The four (4) individuals with the best scores shall constitute the team score.</w:t>
      </w:r>
    </w:p>
    <w:p w:rsidR="001D1B8A" w:rsidRDefault="00A62B60">
      <w:pPr>
        <w:pStyle w:val="Heading1"/>
        <w:numPr>
          <w:ilvl w:val="1"/>
          <w:numId w:val="5"/>
        </w:numPr>
        <w:pBdr>
          <w:top w:val="nil"/>
          <w:left w:val="nil"/>
          <w:bottom w:val="nil"/>
          <w:right w:val="nil"/>
          <w:between w:val="nil"/>
        </w:pBdr>
        <w:tabs>
          <w:tab w:val="left" w:pos="837"/>
        </w:tabs>
        <w:rPr>
          <w:b w:val="0"/>
        </w:rPr>
      </w:pPr>
      <w:r>
        <w:t>Placings/Scoring:</w:t>
      </w:r>
    </w:p>
    <w:p w:rsidR="001D1B8A" w:rsidRDefault="00A62B60">
      <w:pPr>
        <w:numPr>
          <w:ilvl w:val="2"/>
          <w:numId w:val="5"/>
        </w:numPr>
        <w:pBdr>
          <w:top w:val="nil"/>
          <w:left w:val="nil"/>
          <w:bottom w:val="nil"/>
          <w:right w:val="nil"/>
          <w:between w:val="nil"/>
        </w:pBdr>
        <w:tabs>
          <w:tab w:val="left" w:pos="1197"/>
        </w:tabs>
        <w:ind w:right="453"/>
      </w:pPr>
      <w:r>
        <w:rPr>
          <w:rFonts w:ascii="Trebuchet MS" w:eastAsia="Trebuchet MS" w:hAnsi="Trebuchet MS" w:cs="Trebuchet MS"/>
        </w:rPr>
        <w:t>Official placings and reasons will be given immediately following completion of the career development e</w:t>
      </w:r>
      <w:r>
        <w:rPr>
          <w:rFonts w:ascii="Trebuchet MS" w:eastAsia="Trebuchet MS" w:hAnsi="Trebuchet MS" w:cs="Trebuchet MS"/>
        </w:rPr>
        <w:t>vent.</w:t>
      </w:r>
    </w:p>
    <w:p w:rsidR="001D1B8A" w:rsidRDefault="00A62B60">
      <w:pPr>
        <w:numPr>
          <w:ilvl w:val="2"/>
          <w:numId w:val="5"/>
        </w:numPr>
        <w:pBdr>
          <w:top w:val="nil"/>
          <w:left w:val="nil"/>
          <w:bottom w:val="nil"/>
          <w:right w:val="nil"/>
          <w:between w:val="nil"/>
        </w:pBdr>
        <w:tabs>
          <w:tab w:val="left" w:pos="1197"/>
        </w:tabs>
        <w:ind w:right="314"/>
      </w:pPr>
      <w:r>
        <w:rPr>
          <w:rFonts w:ascii="Trebuchet MS" w:eastAsia="Trebuchet MS" w:hAnsi="Trebuchet MS" w:cs="Trebuchet MS"/>
        </w:rPr>
        <w:t>The horticulture career development event is about equally balanced with approximately 50% of the points based on the participant’s knowledge of floriculture and 50% of the points based on the participant’s knowledge of landscaping.</w:t>
      </w:r>
    </w:p>
    <w:p w:rsidR="001D1B8A" w:rsidRDefault="00A62B60">
      <w:pPr>
        <w:numPr>
          <w:ilvl w:val="2"/>
          <w:numId w:val="5"/>
        </w:numPr>
        <w:pBdr>
          <w:top w:val="nil"/>
          <w:left w:val="nil"/>
          <w:bottom w:val="nil"/>
          <w:right w:val="nil"/>
          <w:between w:val="nil"/>
        </w:pBdr>
        <w:tabs>
          <w:tab w:val="left" w:pos="1197"/>
        </w:tabs>
        <w:spacing w:before="1"/>
      </w:pPr>
      <w:r>
        <w:rPr>
          <w:rFonts w:ascii="Trebuchet MS" w:eastAsia="Trebuchet MS" w:hAnsi="Trebuchet MS" w:cs="Trebuchet MS"/>
        </w:rPr>
        <w:t>Practicums will be scored and count as part of the participant and team score.</w:t>
      </w:r>
    </w:p>
    <w:p w:rsidR="001D1B8A" w:rsidRDefault="00A62B60">
      <w:pPr>
        <w:numPr>
          <w:ilvl w:val="1"/>
          <w:numId w:val="5"/>
        </w:numPr>
        <w:pBdr>
          <w:top w:val="nil"/>
          <w:left w:val="nil"/>
          <w:bottom w:val="nil"/>
          <w:right w:val="nil"/>
          <w:between w:val="nil"/>
        </w:pBdr>
        <w:tabs>
          <w:tab w:val="left" w:pos="837"/>
        </w:tabs>
      </w:pPr>
      <w:r>
        <w:rPr>
          <w:rFonts w:ascii="Trebuchet MS" w:eastAsia="Trebuchet MS" w:hAnsi="Trebuchet MS" w:cs="Trebuchet MS"/>
          <w:b/>
        </w:rPr>
        <w:t xml:space="preserve">Scorecards: </w:t>
      </w:r>
      <w:r>
        <w:rPr>
          <w:rFonts w:ascii="Trebuchet MS" w:eastAsia="Trebuchet MS" w:hAnsi="Trebuchet MS" w:cs="Trebuchet MS"/>
        </w:rPr>
        <w:t xml:space="preserve">The </w:t>
      </w:r>
      <w:proofErr w:type="spellStart"/>
      <w:r>
        <w:rPr>
          <w:rFonts w:ascii="Trebuchet MS" w:eastAsia="Trebuchet MS" w:hAnsi="Trebuchet MS" w:cs="Trebuchet MS"/>
        </w:rPr>
        <w:t>Scantron</w:t>
      </w:r>
      <w:proofErr w:type="spellEnd"/>
      <w:r>
        <w:rPr>
          <w:rFonts w:ascii="Trebuchet MS" w:eastAsia="Trebuchet MS" w:hAnsi="Trebuchet MS" w:cs="Trebuchet MS"/>
        </w:rPr>
        <w:t xml:space="preserve"> card used in the event will be posted on iavat.org</w:t>
      </w:r>
    </w:p>
    <w:p w:rsidR="001D1B8A" w:rsidRDefault="00A62B60">
      <w:pPr>
        <w:pStyle w:val="Heading1"/>
        <w:numPr>
          <w:ilvl w:val="1"/>
          <w:numId w:val="5"/>
        </w:numPr>
        <w:pBdr>
          <w:top w:val="nil"/>
          <w:left w:val="nil"/>
          <w:bottom w:val="nil"/>
          <w:right w:val="nil"/>
          <w:between w:val="nil"/>
        </w:pBdr>
        <w:tabs>
          <w:tab w:val="left" w:pos="837"/>
        </w:tabs>
        <w:rPr>
          <w:b w:val="0"/>
        </w:rPr>
      </w:pPr>
      <w:r>
        <w:t>Miscellaneous:</w:t>
      </w:r>
    </w:p>
    <w:p w:rsidR="001D1B8A" w:rsidRDefault="00A62B60">
      <w:pPr>
        <w:numPr>
          <w:ilvl w:val="2"/>
          <w:numId w:val="5"/>
        </w:numPr>
        <w:pBdr>
          <w:top w:val="nil"/>
          <w:left w:val="nil"/>
          <w:bottom w:val="nil"/>
          <w:right w:val="nil"/>
          <w:between w:val="nil"/>
        </w:pBdr>
        <w:tabs>
          <w:tab w:val="left" w:pos="1288"/>
        </w:tabs>
        <w:ind w:left="1287" w:right="1353"/>
      </w:pPr>
      <w:r>
        <w:rPr>
          <w:rFonts w:ascii="Trebuchet MS" w:eastAsia="Trebuchet MS" w:hAnsi="Trebuchet MS" w:cs="Trebuchet MS"/>
        </w:rPr>
        <w:t>The first place FFA team in the state takes its choice of the two divisions (Floriculture or Nursery/Landscape) for the national FFA competition.</w:t>
      </w:r>
    </w:p>
    <w:p w:rsidR="001D1B8A" w:rsidRDefault="00A62B60">
      <w:pPr>
        <w:numPr>
          <w:ilvl w:val="2"/>
          <w:numId w:val="5"/>
        </w:numPr>
        <w:pBdr>
          <w:top w:val="nil"/>
          <w:left w:val="nil"/>
          <w:bottom w:val="nil"/>
          <w:right w:val="nil"/>
          <w:between w:val="nil"/>
        </w:pBdr>
        <w:tabs>
          <w:tab w:val="left" w:pos="1288"/>
        </w:tabs>
        <w:ind w:left="1287"/>
      </w:pPr>
      <w:r>
        <w:rPr>
          <w:rFonts w:ascii="Trebuchet MS" w:eastAsia="Trebuchet MS" w:hAnsi="Trebuchet MS" w:cs="Trebuchet MS"/>
        </w:rPr>
        <w:t>The second place FFA team in the state CDE will be offered the other division.</w:t>
      </w:r>
    </w:p>
    <w:p w:rsidR="001D1B8A" w:rsidRDefault="00A62B60">
      <w:pPr>
        <w:numPr>
          <w:ilvl w:val="2"/>
          <w:numId w:val="5"/>
        </w:numPr>
        <w:pBdr>
          <w:top w:val="nil"/>
          <w:left w:val="nil"/>
          <w:bottom w:val="nil"/>
          <w:right w:val="nil"/>
          <w:between w:val="nil"/>
        </w:pBdr>
        <w:tabs>
          <w:tab w:val="left" w:pos="1288"/>
        </w:tabs>
        <w:spacing w:before="1"/>
        <w:ind w:left="1287"/>
      </w:pPr>
      <w:r>
        <w:rPr>
          <w:rFonts w:ascii="Trebuchet MS" w:eastAsia="Trebuchet MS" w:hAnsi="Trebuchet MS" w:cs="Trebuchet MS"/>
        </w:rPr>
        <w:t>Participants should have clipbo</w:t>
      </w:r>
      <w:r>
        <w:rPr>
          <w:rFonts w:ascii="Trebuchet MS" w:eastAsia="Trebuchet MS" w:hAnsi="Trebuchet MS" w:cs="Trebuchet MS"/>
        </w:rPr>
        <w:t>ards and #2 pencils for use during the CDE.</w:t>
      </w:r>
    </w:p>
    <w:p w:rsidR="001D1B8A" w:rsidRDefault="00A62B60">
      <w:pPr>
        <w:numPr>
          <w:ilvl w:val="2"/>
          <w:numId w:val="5"/>
        </w:numPr>
        <w:pBdr>
          <w:top w:val="nil"/>
          <w:left w:val="nil"/>
          <w:bottom w:val="nil"/>
          <w:right w:val="nil"/>
          <w:between w:val="nil"/>
        </w:pBdr>
        <w:tabs>
          <w:tab w:val="left" w:pos="1288"/>
        </w:tabs>
        <w:ind w:left="1287" w:right="314"/>
      </w:pPr>
      <w:r>
        <w:rPr>
          <w:rFonts w:ascii="Trebuchet MS" w:eastAsia="Trebuchet MS" w:hAnsi="Trebuchet MS" w:cs="Trebuchet MS"/>
        </w:rPr>
        <w:t>Participants may use non-programmable (will not store formulas), battery operated calculators if provided by the participant.</w:t>
      </w:r>
    </w:p>
    <w:p w:rsidR="001D1B8A" w:rsidRDefault="00A62B60">
      <w:pPr>
        <w:numPr>
          <w:ilvl w:val="2"/>
          <w:numId w:val="5"/>
        </w:numPr>
        <w:pBdr>
          <w:top w:val="nil"/>
          <w:left w:val="nil"/>
          <w:bottom w:val="nil"/>
          <w:right w:val="nil"/>
          <w:between w:val="nil"/>
        </w:pBdr>
        <w:tabs>
          <w:tab w:val="left" w:pos="1288"/>
        </w:tabs>
        <w:ind w:left="1287"/>
      </w:pPr>
      <w:r>
        <w:rPr>
          <w:rFonts w:ascii="Trebuchet MS" w:eastAsia="Trebuchet MS" w:hAnsi="Trebuchet MS" w:cs="Trebuchet MS"/>
        </w:rPr>
        <w:t>Calculators may not be shared.</w:t>
      </w:r>
    </w:p>
    <w:p w:rsidR="001D1B8A" w:rsidRDefault="00A62B60">
      <w:pPr>
        <w:numPr>
          <w:ilvl w:val="1"/>
          <w:numId w:val="5"/>
        </w:numPr>
        <w:pBdr>
          <w:top w:val="nil"/>
          <w:left w:val="nil"/>
          <w:bottom w:val="nil"/>
          <w:right w:val="nil"/>
          <w:between w:val="nil"/>
        </w:pBdr>
        <w:tabs>
          <w:tab w:val="left" w:pos="837"/>
        </w:tabs>
        <w:ind w:right="136"/>
      </w:pPr>
      <w:r>
        <w:rPr>
          <w:rFonts w:ascii="Trebuchet MS" w:eastAsia="Trebuchet MS" w:hAnsi="Trebuchet MS" w:cs="Trebuchet MS"/>
          <w:b/>
        </w:rPr>
        <w:t xml:space="preserve">Additional Information: </w:t>
      </w:r>
      <w:r>
        <w:rPr>
          <w:rFonts w:ascii="Trebuchet MS" w:eastAsia="Trebuchet MS" w:hAnsi="Trebuchet MS" w:cs="Trebuchet MS"/>
        </w:rPr>
        <w:t>Refer to the "</w:t>
      </w:r>
      <w:r>
        <w:rPr>
          <w:rFonts w:ascii="Trebuchet MS" w:eastAsia="Trebuchet MS" w:hAnsi="Trebuchet MS" w:cs="Trebuchet MS"/>
        </w:rPr>
        <w:t xml:space="preserve">Annual Information and General Rules Section" for the current year for information concerning </w:t>
      </w:r>
      <w:r>
        <w:rPr>
          <w:rFonts w:ascii="Trebuchet MS" w:eastAsia="Trebuchet MS" w:hAnsi="Trebuchet MS" w:cs="Trebuchet MS"/>
          <w:b/>
        </w:rPr>
        <w:t xml:space="preserve">Entry Fees, Registration </w:t>
      </w:r>
      <w:r>
        <w:rPr>
          <w:rFonts w:ascii="Trebuchet MS" w:eastAsia="Trebuchet MS" w:hAnsi="Trebuchet MS" w:cs="Trebuchet MS"/>
        </w:rPr>
        <w:t xml:space="preserve">and </w:t>
      </w:r>
      <w:r>
        <w:rPr>
          <w:rFonts w:ascii="Trebuchet MS" w:eastAsia="Trebuchet MS" w:hAnsi="Trebuchet MS" w:cs="Trebuchet MS"/>
          <w:b/>
        </w:rPr>
        <w:t xml:space="preserve">Location </w:t>
      </w:r>
      <w:r>
        <w:rPr>
          <w:rFonts w:ascii="Trebuchet MS" w:eastAsia="Trebuchet MS" w:hAnsi="Trebuchet MS" w:cs="Trebuchet MS"/>
        </w:rPr>
        <w:t>of the career development event.</w:t>
      </w:r>
    </w:p>
    <w:p w:rsidR="001D1B8A" w:rsidRPr="00A62B60" w:rsidRDefault="00A62B60" w:rsidP="00A62B60">
      <w:pPr>
        <w:pStyle w:val="Heading1"/>
        <w:numPr>
          <w:ilvl w:val="1"/>
          <w:numId w:val="5"/>
        </w:numPr>
        <w:pBdr>
          <w:top w:val="nil"/>
          <w:left w:val="nil"/>
          <w:bottom w:val="nil"/>
          <w:right w:val="nil"/>
          <w:between w:val="nil"/>
        </w:pBdr>
        <w:shd w:val="clear" w:color="auto" w:fill="FFC000"/>
        <w:tabs>
          <w:tab w:val="left" w:pos="837"/>
        </w:tabs>
        <w:spacing w:before="1"/>
        <w:rPr>
          <w:b w:val="0"/>
        </w:rPr>
      </w:pPr>
      <w:r w:rsidRPr="00A62B60">
        <w:t>Preregistration is required.</w:t>
      </w:r>
    </w:p>
    <w:p w:rsidR="001D1B8A" w:rsidRPr="00A62B60" w:rsidRDefault="00A62B60" w:rsidP="00A62B60">
      <w:pPr>
        <w:numPr>
          <w:ilvl w:val="2"/>
          <w:numId w:val="5"/>
        </w:numPr>
        <w:pBdr>
          <w:top w:val="nil"/>
          <w:left w:val="nil"/>
          <w:bottom w:val="nil"/>
          <w:right w:val="nil"/>
          <w:between w:val="nil"/>
        </w:pBdr>
        <w:shd w:val="clear" w:color="auto" w:fill="FFC000"/>
        <w:tabs>
          <w:tab w:val="left" w:pos="1197"/>
        </w:tabs>
        <w:ind w:right="136"/>
      </w:pPr>
      <w:r w:rsidRPr="00A62B60">
        <w:rPr>
          <w:rFonts w:ascii="Trebuchet MS" w:eastAsia="Trebuchet MS" w:hAnsi="Trebuchet MS" w:cs="Trebuchet MS"/>
        </w:rPr>
        <w:t>Each agriculture teacher with either a participant or a team in the Horticulture Career Development Event must pre-register their student(s) in advance of the announced deadline to the IAVAT office.</w:t>
      </w:r>
    </w:p>
    <w:p w:rsidR="001D1B8A" w:rsidRDefault="00A62B60">
      <w:pPr>
        <w:pStyle w:val="Heading1"/>
        <w:numPr>
          <w:ilvl w:val="0"/>
          <w:numId w:val="5"/>
        </w:numPr>
        <w:pBdr>
          <w:top w:val="nil"/>
          <w:left w:val="nil"/>
          <w:bottom w:val="nil"/>
          <w:right w:val="nil"/>
          <w:between w:val="nil"/>
        </w:pBdr>
        <w:tabs>
          <w:tab w:val="left" w:pos="477"/>
        </w:tabs>
        <w:ind w:hanging="360"/>
      </w:pPr>
      <w:r>
        <w:t>Career Development Event Format and Cards Used</w:t>
      </w:r>
    </w:p>
    <w:p w:rsidR="001D1B8A" w:rsidRDefault="00A62B60">
      <w:pPr>
        <w:numPr>
          <w:ilvl w:val="1"/>
          <w:numId w:val="5"/>
        </w:numPr>
        <w:pBdr>
          <w:top w:val="nil"/>
          <w:left w:val="nil"/>
          <w:bottom w:val="nil"/>
          <w:right w:val="nil"/>
          <w:between w:val="nil"/>
        </w:pBdr>
        <w:tabs>
          <w:tab w:val="left" w:pos="837"/>
        </w:tabs>
      </w:pPr>
      <w:r>
        <w:rPr>
          <w:rFonts w:ascii="Trebuchet MS" w:eastAsia="Trebuchet MS" w:hAnsi="Trebuchet MS" w:cs="Trebuchet MS"/>
        </w:rPr>
        <w:t>Judge eigh</w:t>
      </w:r>
      <w:r>
        <w:rPr>
          <w:rFonts w:ascii="Trebuchet MS" w:eastAsia="Trebuchet MS" w:hAnsi="Trebuchet MS" w:cs="Trebuchet MS"/>
        </w:rPr>
        <w:t xml:space="preserve">t (8) classes as follows: (25 </w:t>
      </w:r>
      <w:bookmarkStart w:id="0" w:name="_GoBack"/>
      <w:bookmarkEnd w:id="0"/>
      <w:r>
        <w:rPr>
          <w:rFonts w:ascii="Trebuchet MS" w:eastAsia="Trebuchet MS" w:hAnsi="Trebuchet MS" w:cs="Trebuchet MS"/>
        </w:rPr>
        <w:t>points each)</w:t>
      </w:r>
    </w:p>
    <w:p w:rsidR="001D1B8A" w:rsidRDefault="00A62B60">
      <w:pPr>
        <w:numPr>
          <w:ilvl w:val="2"/>
          <w:numId w:val="5"/>
        </w:numPr>
        <w:pBdr>
          <w:top w:val="nil"/>
          <w:left w:val="nil"/>
          <w:bottom w:val="nil"/>
          <w:right w:val="nil"/>
          <w:between w:val="nil"/>
        </w:pBdr>
        <w:tabs>
          <w:tab w:val="left" w:pos="1197"/>
        </w:tabs>
        <w:spacing w:before="1"/>
      </w:pPr>
      <w:r>
        <w:rPr>
          <w:rFonts w:ascii="Trebuchet MS" w:eastAsia="Trebuchet MS" w:hAnsi="Trebuchet MS" w:cs="Trebuchet MS"/>
          <w:b/>
        </w:rPr>
        <w:t xml:space="preserve">One </w:t>
      </w:r>
      <w:r>
        <w:rPr>
          <w:rFonts w:ascii="Trebuchet MS" w:eastAsia="Trebuchet MS" w:hAnsi="Trebuchet MS" w:cs="Trebuchet MS"/>
        </w:rPr>
        <w:t>class of cut flowers* which may include:</w:t>
      </w:r>
    </w:p>
    <w:p w:rsidR="001D1B8A" w:rsidRDefault="00A62B60">
      <w:pPr>
        <w:numPr>
          <w:ilvl w:val="3"/>
          <w:numId w:val="5"/>
        </w:numPr>
        <w:pBdr>
          <w:top w:val="nil"/>
          <w:left w:val="nil"/>
          <w:bottom w:val="nil"/>
          <w:right w:val="nil"/>
          <w:between w:val="nil"/>
        </w:pBdr>
        <w:tabs>
          <w:tab w:val="left" w:pos="1528"/>
          <w:tab w:val="left" w:pos="5336"/>
        </w:tabs>
        <w:ind w:hanging="330"/>
      </w:pPr>
      <w:r>
        <w:rPr>
          <w:rFonts w:ascii="Trebuchet MS" w:eastAsia="Trebuchet MS" w:hAnsi="Trebuchet MS" w:cs="Trebuchet MS"/>
        </w:rPr>
        <w:t>Carnation</w:t>
      </w:r>
      <w:r>
        <w:rPr>
          <w:rFonts w:ascii="Trebuchet MS" w:eastAsia="Trebuchet MS" w:hAnsi="Trebuchet MS" w:cs="Trebuchet MS"/>
        </w:rPr>
        <w:tab/>
        <w:t>3.  Snapdragon</w:t>
      </w:r>
    </w:p>
    <w:p w:rsidR="001D1B8A" w:rsidRDefault="00A62B60">
      <w:pPr>
        <w:numPr>
          <w:ilvl w:val="3"/>
          <w:numId w:val="5"/>
        </w:numPr>
        <w:pBdr>
          <w:top w:val="nil"/>
          <w:left w:val="nil"/>
          <w:bottom w:val="nil"/>
          <w:right w:val="nil"/>
          <w:between w:val="nil"/>
        </w:pBdr>
        <w:tabs>
          <w:tab w:val="left" w:pos="1528"/>
          <w:tab w:val="left" w:pos="5336"/>
        </w:tabs>
        <w:ind w:hanging="330"/>
      </w:pPr>
      <w:r>
        <w:rPr>
          <w:rFonts w:ascii="Trebuchet MS" w:eastAsia="Trebuchet MS" w:hAnsi="Trebuchet MS" w:cs="Trebuchet MS"/>
        </w:rPr>
        <w:t>Gladiolus</w:t>
      </w:r>
      <w:r>
        <w:rPr>
          <w:rFonts w:ascii="Trebuchet MS" w:eastAsia="Trebuchet MS" w:hAnsi="Trebuchet MS" w:cs="Trebuchet MS"/>
        </w:rPr>
        <w:tab/>
        <w:t>4.  Spray mum</w:t>
      </w:r>
    </w:p>
    <w:p w:rsidR="001D1B8A" w:rsidRDefault="00A62B60">
      <w:pPr>
        <w:numPr>
          <w:ilvl w:val="2"/>
          <w:numId w:val="5"/>
        </w:numPr>
        <w:pBdr>
          <w:top w:val="nil"/>
          <w:left w:val="nil"/>
          <w:bottom w:val="nil"/>
          <w:right w:val="nil"/>
          <w:between w:val="nil"/>
        </w:pBdr>
        <w:tabs>
          <w:tab w:val="left" w:pos="1197"/>
        </w:tabs>
        <w:spacing w:before="186"/>
      </w:pPr>
      <w:r>
        <w:rPr>
          <w:rFonts w:ascii="Trebuchet MS" w:eastAsia="Trebuchet MS" w:hAnsi="Trebuchet MS" w:cs="Trebuchet MS"/>
          <w:b/>
        </w:rPr>
        <w:t xml:space="preserve">Two </w:t>
      </w:r>
      <w:r>
        <w:rPr>
          <w:rFonts w:ascii="Trebuchet MS" w:eastAsia="Trebuchet MS" w:hAnsi="Trebuchet MS" w:cs="Trebuchet MS"/>
        </w:rPr>
        <w:t>classes of flowering container plants* which may include:</w:t>
      </w:r>
    </w:p>
    <w:p w:rsidR="001D1B8A" w:rsidRDefault="00A62B60">
      <w:pPr>
        <w:numPr>
          <w:ilvl w:val="3"/>
          <w:numId w:val="5"/>
        </w:numPr>
        <w:pBdr>
          <w:top w:val="nil"/>
          <w:left w:val="nil"/>
          <w:bottom w:val="nil"/>
          <w:right w:val="nil"/>
          <w:between w:val="nil"/>
        </w:pBdr>
        <w:tabs>
          <w:tab w:val="left" w:pos="1528"/>
          <w:tab w:val="left" w:pos="5336"/>
        </w:tabs>
        <w:spacing w:before="2"/>
        <w:ind w:hanging="330"/>
      </w:pPr>
      <w:r>
        <w:rPr>
          <w:rFonts w:ascii="Trebuchet MS" w:eastAsia="Trebuchet MS" w:hAnsi="Trebuchet MS" w:cs="Trebuchet MS"/>
        </w:rPr>
        <w:t>Pot mum</w:t>
      </w:r>
      <w:r>
        <w:rPr>
          <w:rFonts w:ascii="Trebuchet MS" w:eastAsia="Trebuchet MS" w:hAnsi="Trebuchet MS" w:cs="Trebuchet MS"/>
        </w:rPr>
        <w:tab/>
        <w:t>4.  African violet</w:t>
      </w:r>
    </w:p>
    <w:p w:rsidR="001D1B8A" w:rsidRDefault="00A62B60">
      <w:pPr>
        <w:numPr>
          <w:ilvl w:val="3"/>
          <w:numId w:val="5"/>
        </w:numPr>
        <w:pBdr>
          <w:top w:val="nil"/>
          <w:left w:val="nil"/>
          <w:bottom w:val="nil"/>
          <w:right w:val="nil"/>
          <w:between w:val="nil"/>
        </w:pBdr>
        <w:tabs>
          <w:tab w:val="left" w:pos="1528"/>
          <w:tab w:val="left" w:pos="5336"/>
        </w:tabs>
        <w:ind w:hanging="330"/>
      </w:pPr>
      <w:r>
        <w:rPr>
          <w:rFonts w:ascii="Trebuchet MS" w:eastAsia="Trebuchet MS" w:hAnsi="Trebuchet MS" w:cs="Trebuchet MS"/>
        </w:rPr>
        <w:t>Geranium</w:t>
      </w:r>
      <w:r>
        <w:rPr>
          <w:rFonts w:ascii="Trebuchet MS" w:eastAsia="Trebuchet MS" w:hAnsi="Trebuchet MS" w:cs="Trebuchet MS"/>
        </w:rPr>
        <w:tab/>
        <w:t xml:space="preserve">5.  </w:t>
      </w:r>
      <w:proofErr w:type="spellStart"/>
      <w:r>
        <w:rPr>
          <w:rFonts w:ascii="Trebuchet MS" w:eastAsia="Trebuchet MS" w:hAnsi="Trebuchet MS" w:cs="Trebuchet MS"/>
        </w:rPr>
        <w:t>Kalanchoe</w:t>
      </w:r>
      <w:proofErr w:type="spellEnd"/>
    </w:p>
    <w:p w:rsidR="001D1B8A" w:rsidRDefault="00A62B60">
      <w:pPr>
        <w:numPr>
          <w:ilvl w:val="3"/>
          <w:numId w:val="5"/>
        </w:numPr>
        <w:pBdr>
          <w:top w:val="nil"/>
          <w:left w:val="nil"/>
          <w:bottom w:val="nil"/>
          <w:right w:val="nil"/>
          <w:between w:val="nil"/>
        </w:pBdr>
        <w:tabs>
          <w:tab w:val="left" w:pos="1528"/>
          <w:tab w:val="left" w:pos="5336"/>
        </w:tabs>
        <w:spacing w:before="1"/>
        <w:ind w:hanging="330"/>
      </w:pPr>
      <w:r>
        <w:rPr>
          <w:rFonts w:ascii="Trebuchet MS" w:eastAsia="Trebuchet MS" w:hAnsi="Trebuchet MS" w:cs="Trebuchet MS"/>
        </w:rPr>
        <w:t>Azalea</w:t>
      </w:r>
      <w:r>
        <w:rPr>
          <w:rFonts w:ascii="Trebuchet MS" w:eastAsia="Trebuchet MS" w:hAnsi="Trebuchet MS" w:cs="Trebuchet MS"/>
        </w:rPr>
        <w:tab/>
      </w:r>
      <w:r>
        <w:rPr>
          <w:rFonts w:ascii="Trebuchet MS" w:eastAsia="Trebuchet MS" w:hAnsi="Trebuchet MS" w:cs="Trebuchet MS"/>
        </w:rPr>
        <w:t>6.  Cyclamen</w:t>
      </w:r>
    </w:p>
    <w:p w:rsidR="001D1B8A" w:rsidRDefault="00A62B60">
      <w:pPr>
        <w:numPr>
          <w:ilvl w:val="2"/>
          <w:numId w:val="5"/>
        </w:numPr>
        <w:pBdr>
          <w:top w:val="nil"/>
          <w:left w:val="nil"/>
          <w:bottom w:val="nil"/>
          <w:right w:val="nil"/>
          <w:between w:val="nil"/>
        </w:pBdr>
        <w:tabs>
          <w:tab w:val="left" w:pos="1197"/>
        </w:tabs>
        <w:spacing w:before="183"/>
      </w:pPr>
      <w:r>
        <w:rPr>
          <w:rFonts w:ascii="Trebuchet MS" w:eastAsia="Trebuchet MS" w:hAnsi="Trebuchet MS" w:cs="Trebuchet MS"/>
          <w:b/>
        </w:rPr>
        <w:t xml:space="preserve">One </w:t>
      </w:r>
      <w:r>
        <w:rPr>
          <w:rFonts w:ascii="Trebuchet MS" w:eastAsia="Trebuchet MS" w:hAnsi="Trebuchet MS" w:cs="Trebuchet MS"/>
        </w:rPr>
        <w:t>class of foliage plants* which may include:</w:t>
      </w:r>
    </w:p>
    <w:p w:rsidR="001D1B8A" w:rsidRDefault="00A62B60">
      <w:pPr>
        <w:numPr>
          <w:ilvl w:val="3"/>
          <w:numId w:val="5"/>
        </w:numPr>
        <w:pBdr>
          <w:top w:val="nil"/>
          <w:left w:val="nil"/>
          <w:bottom w:val="nil"/>
          <w:right w:val="nil"/>
          <w:between w:val="nil"/>
        </w:pBdr>
        <w:tabs>
          <w:tab w:val="left" w:pos="1528"/>
          <w:tab w:val="left" w:pos="5336"/>
        </w:tabs>
        <w:spacing w:before="1"/>
        <w:ind w:hanging="330"/>
      </w:pPr>
      <w:r>
        <w:rPr>
          <w:rFonts w:ascii="Trebuchet MS" w:eastAsia="Trebuchet MS" w:hAnsi="Trebuchet MS" w:cs="Trebuchet MS"/>
        </w:rPr>
        <w:t>Jade plant</w:t>
      </w:r>
      <w:r>
        <w:rPr>
          <w:rFonts w:ascii="Trebuchet MS" w:eastAsia="Trebuchet MS" w:hAnsi="Trebuchet MS" w:cs="Trebuchet MS"/>
        </w:rPr>
        <w:tab/>
        <w:t xml:space="preserve">5.  </w:t>
      </w:r>
      <w:proofErr w:type="spellStart"/>
      <w:r>
        <w:rPr>
          <w:rFonts w:ascii="Trebuchet MS" w:eastAsia="Trebuchet MS" w:hAnsi="Trebuchet MS" w:cs="Trebuchet MS"/>
        </w:rPr>
        <w:t>Dumbcane</w:t>
      </w:r>
      <w:proofErr w:type="spellEnd"/>
    </w:p>
    <w:p w:rsidR="001D1B8A" w:rsidRDefault="00A62B60">
      <w:pPr>
        <w:numPr>
          <w:ilvl w:val="3"/>
          <w:numId w:val="5"/>
        </w:numPr>
        <w:pBdr>
          <w:top w:val="nil"/>
          <w:left w:val="nil"/>
          <w:bottom w:val="nil"/>
          <w:right w:val="nil"/>
          <w:between w:val="nil"/>
        </w:pBdr>
        <w:tabs>
          <w:tab w:val="left" w:pos="1528"/>
          <w:tab w:val="left" w:pos="5336"/>
        </w:tabs>
        <w:ind w:hanging="330"/>
      </w:pPr>
      <w:proofErr w:type="spellStart"/>
      <w:r>
        <w:rPr>
          <w:rFonts w:ascii="Trebuchet MS" w:eastAsia="Trebuchet MS" w:hAnsi="Trebuchet MS" w:cs="Trebuchet MS"/>
        </w:rPr>
        <w:lastRenderedPageBreak/>
        <w:t>Peperomia</w:t>
      </w:r>
      <w:proofErr w:type="spellEnd"/>
      <w:r>
        <w:rPr>
          <w:rFonts w:ascii="Trebuchet MS" w:eastAsia="Trebuchet MS" w:hAnsi="Trebuchet MS" w:cs="Trebuchet MS"/>
        </w:rPr>
        <w:tab/>
        <w:t>6.  Weeping fig</w:t>
      </w:r>
    </w:p>
    <w:p w:rsidR="001D1B8A" w:rsidRDefault="00A62B60">
      <w:pPr>
        <w:numPr>
          <w:ilvl w:val="3"/>
          <w:numId w:val="5"/>
        </w:numPr>
        <w:pBdr>
          <w:top w:val="nil"/>
          <w:left w:val="nil"/>
          <w:bottom w:val="nil"/>
          <w:right w:val="nil"/>
          <w:between w:val="nil"/>
        </w:pBdr>
        <w:tabs>
          <w:tab w:val="left" w:pos="1528"/>
          <w:tab w:val="left" w:pos="5336"/>
        </w:tabs>
        <w:spacing w:before="1"/>
        <w:ind w:hanging="330"/>
      </w:pPr>
      <w:r>
        <w:rPr>
          <w:rFonts w:ascii="Trebuchet MS" w:eastAsia="Trebuchet MS" w:hAnsi="Trebuchet MS" w:cs="Trebuchet MS"/>
        </w:rPr>
        <w:t>Philodendron</w:t>
      </w:r>
      <w:r>
        <w:rPr>
          <w:rFonts w:ascii="Trebuchet MS" w:eastAsia="Trebuchet MS" w:hAnsi="Trebuchet MS" w:cs="Trebuchet MS"/>
        </w:rPr>
        <w:tab/>
        <w:t xml:space="preserve">7.  </w:t>
      </w:r>
      <w:proofErr w:type="spellStart"/>
      <w:r>
        <w:rPr>
          <w:rFonts w:ascii="Trebuchet MS" w:eastAsia="Trebuchet MS" w:hAnsi="Trebuchet MS" w:cs="Trebuchet MS"/>
        </w:rPr>
        <w:t>Pilea</w:t>
      </w:r>
      <w:proofErr w:type="spellEnd"/>
    </w:p>
    <w:p w:rsidR="001D1B8A" w:rsidRDefault="00A62B60">
      <w:pPr>
        <w:numPr>
          <w:ilvl w:val="3"/>
          <w:numId w:val="5"/>
        </w:numPr>
        <w:pBdr>
          <w:top w:val="nil"/>
          <w:left w:val="nil"/>
          <w:bottom w:val="nil"/>
          <w:right w:val="nil"/>
          <w:between w:val="nil"/>
        </w:pBdr>
        <w:tabs>
          <w:tab w:val="left" w:pos="1525"/>
          <w:tab w:val="left" w:pos="5336"/>
        </w:tabs>
        <w:ind w:left="1524" w:hanging="328"/>
      </w:pPr>
      <w:r>
        <w:rPr>
          <w:rFonts w:ascii="Trebuchet MS" w:eastAsia="Trebuchet MS" w:hAnsi="Trebuchet MS" w:cs="Trebuchet MS"/>
        </w:rPr>
        <w:t>Rubber plant</w:t>
      </w:r>
      <w:r>
        <w:rPr>
          <w:rFonts w:ascii="Trebuchet MS" w:eastAsia="Trebuchet MS" w:hAnsi="Trebuchet MS" w:cs="Trebuchet MS"/>
        </w:rPr>
        <w:tab/>
        <w:t xml:space="preserve">8.  </w:t>
      </w:r>
      <w:proofErr w:type="spellStart"/>
      <w:r>
        <w:rPr>
          <w:rFonts w:ascii="Trebuchet MS" w:eastAsia="Trebuchet MS" w:hAnsi="Trebuchet MS" w:cs="Trebuchet MS"/>
        </w:rPr>
        <w:t>Schefflera</w:t>
      </w:r>
      <w:proofErr w:type="spellEnd"/>
    </w:p>
    <w:p w:rsidR="001D1B8A" w:rsidRDefault="00A62B60">
      <w:pPr>
        <w:numPr>
          <w:ilvl w:val="2"/>
          <w:numId w:val="5"/>
        </w:numPr>
        <w:pBdr>
          <w:top w:val="nil"/>
          <w:left w:val="nil"/>
          <w:bottom w:val="nil"/>
          <w:right w:val="nil"/>
          <w:between w:val="nil"/>
        </w:pBdr>
        <w:tabs>
          <w:tab w:val="left" w:pos="1197"/>
        </w:tabs>
        <w:spacing w:before="77"/>
      </w:pPr>
      <w:r>
        <w:rPr>
          <w:rFonts w:ascii="Trebuchet MS" w:eastAsia="Trebuchet MS" w:hAnsi="Trebuchet MS" w:cs="Trebuchet MS"/>
          <w:b/>
        </w:rPr>
        <w:t xml:space="preserve">One </w:t>
      </w:r>
      <w:r>
        <w:rPr>
          <w:rFonts w:ascii="Trebuchet MS" w:eastAsia="Trebuchet MS" w:hAnsi="Trebuchet MS" w:cs="Trebuchet MS"/>
        </w:rPr>
        <w:t>class of ground covers** which may include:</w:t>
      </w:r>
    </w:p>
    <w:p w:rsidR="001D1B8A" w:rsidRDefault="00A62B60">
      <w:pPr>
        <w:numPr>
          <w:ilvl w:val="3"/>
          <w:numId w:val="5"/>
        </w:numPr>
        <w:pBdr>
          <w:top w:val="nil"/>
          <w:left w:val="nil"/>
          <w:bottom w:val="nil"/>
          <w:right w:val="nil"/>
          <w:between w:val="nil"/>
        </w:pBdr>
        <w:tabs>
          <w:tab w:val="left" w:pos="1528"/>
        </w:tabs>
        <w:ind w:hanging="330"/>
      </w:pPr>
      <w:proofErr w:type="spellStart"/>
      <w:r>
        <w:rPr>
          <w:rFonts w:ascii="Trebuchet MS" w:eastAsia="Trebuchet MS" w:hAnsi="Trebuchet MS" w:cs="Trebuchet MS"/>
        </w:rPr>
        <w:t>Ajuga</w:t>
      </w:r>
      <w:proofErr w:type="spellEnd"/>
      <w:r>
        <w:rPr>
          <w:rFonts w:ascii="Trebuchet MS" w:eastAsia="Trebuchet MS" w:hAnsi="Trebuchet MS" w:cs="Trebuchet MS"/>
        </w:rPr>
        <w:t xml:space="preserve"> - </w:t>
      </w:r>
      <w:proofErr w:type="spellStart"/>
      <w:r>
        <w:rPr>
          <w:rFonts w:ascii="Trebuchet MS" w:eastAsia="Trebuchet MS" w:hAnsi="Trebuchet MS" w:cs="Trebuchet MS"/>
          <w:i/>
        </w:rPr>
        <w:t>Ajuga</w:t>
      </w:r>
      <w:proofErr w:type="spellEnd"/>
      <w:r>
        <w:rPr>
          <w:rFonts w:ascii="Trebuchet MS" w:eastAsia="Trebuchet MS" w:hAnsi="Trebuchet MS" w:cs="Trebuchet MS"/>
          <w:i/>
        </w:rPr>
        <w:t xml:space="preserve"> </w:t>
      </w:r>
      <w:proofErr w:type="spellStart"/>
      <w:r>
        <w:rPr>
          <w:rFonts w:ascii="Trebuchet MS" w:eastAsia="Trebuchet MS" w:hAnsi="Trebuchet MS" w:cs="Trebuchet MS"/>
          <w:i/>
        </w:rPr>
        <w:t>reptans</w:t>
      </w:r>
      <w:proofErr w:type="spellEnd"/>
    </w:p>
    <w:p w:rsidR="001D1B8A" w:rsidRDefault="00A62B60">
      <w:pPr>
        <w:numPr>
          <w:ilvl w:val="3"/>
          <w:numId w:val="5"/>
        </w:numPr>
        <w:pBdr>
          <w:top w:val="nil"/>
          <w:left w:val="nil"/>
          <w:bottom w:val="nil"/>
          <w:right w:val="nil"/>
          <w:between w:val="nil"/>
        </w:pBdr>
        <w:tabs>
          <w:tab w:val="left" w:pos="1525"/>
        </w:tabs>
        <w:spacing w:before="1"/>
        <w:ind w:left="1524" w:hanging="328"/>
      </w:pPr>
      <w:r>
        <w:rPr>
          <w:rFonts w:ascii="Trebuchet MS" w:eastAsia="Trebuchet MS" w:hAnsi="Trebuchet MS" w:cs="Trebuchet MS"/>
        </w:rPr>
        <w:t xml:space="preserve">Ivy - </w:t>
      </w:r>
      <w:proofErr w:type="spellStart"/>
      <w:r>
        <w:rPr>
          <w:rFonts w:ascii="Trebuchet MS" w:eastAsia="Trebuchet MS" w:hAnsi="Trebuchet MS" w:cs="Trebuchet MS"/>
          <w:i/>
        </w:rPr>
        <w:t>Hedera</w:t>
      </w:r>
      <w:proofErr w:type="spellEnd"/>
      <w:r>
        <w:rPr>
          <w:rFonts w:ascii="Trebuchet MS" w:eastAsia="Trebuchet MS" w:hAnsi="Trebuchet MS" w:cs="Trebuchet MS"/>
          <w:i/>
        </w:rPr>
        <w:t xml:space="preserve"> helix</w:t>
      </w:r>
    </w:p>
    <w:p w:rsidR="001D1B8A" w:rsidRDefault="00A62B60">
      <w:pPr>
        <w:numPr>
          <w:ilvl w:val="3"/>
          <w:numId w:val="5"/>
        </w:numPr>
        <w:pBdr>
          <w:top w:val="nil"/>
          <w:left w:val="nil"/>
          <w:bottom w:val="nil"/>
          <w:right w:val="nil"/>
          <w:between w:val="nil"/>
        </w:pBdr>
        <w:tabs>
          <w:tab w:val="left" w:pos="1528"/>
        </w:tabs>
        <w:ind w:hanging="330"/>
      </w:pPr>
      <w:r>
        <w:rPr>
          <w:rFonts w:ascii="Trebuchet MS" w:eastAsia="Trebuchet MS" w:hAnsi="Trebuchet MS" w:cs="Trebuchet MS"/>
        </w:rPr>
        <w:t xml:space="preserve">Barren strawberry - </w:t>
      </w:r>
      <w:proofErr w:type="spellStart"/>
      <w:r>
        <w:rPr>
          <w:rFonts w:ascii="Trebuchet MS" w:eastAsia="Trebuchet MS" w:hAnsi="Trebuchet MS" w:cs="Trebuchet MS"/>
          <w:i/>
        </w:rPr>
        <w:t>Waldsteinia</w:t>
      </w:r>
      <w:proofErr w:type="spellEnd"/>
      <w:r>
        <w:rPr>
          <w:rFonts w:ascii="Trebuchet MS" w:eastAsia="Trebuchet MS" w:hAnsi="Trebuchet MS" w:cs="Trebuchet MS"/>
          <w:i/>
        </w:rPr>
        <w:t xml:space="preserve"> </w:t>
      </w:r>
      <w:proofErr w:type="spellStart"/>
      <w:r>
        <w:rPr>
          <w:rFonts w:ascii="Trebuchet MS" w:eastAsia="Trebuchet MS" w:hAnsi="Trebuchet MS" w:cs="Trebuchet MS"/>
          <w:i/>
        </w:rPr>
        <w:t>ternata</w:t>
      </w:r>
      <w:proofErr w:type="spellEnd"/>
    </w:p>
    <w:p w:rsidR="001D1B8A" w:rsidRDefault="00A62B60">
      <w:pPr>
        <w:numPr>
          <w:ilvl w:val="3"/>
          <w:numId w:val="5"/>
        </w:numPr>
        <w:pBdr>
          <w:top w:val="nil"/>
          <w:left w:val="nil"/>
          <w:bottom w:val="nil"/>
          <w:right w:val="nil"/>
          <w:between w:val="nil"/>
        </w:pBdr>
        <w:tabs>
          <w:tab w:val="left" w:pos="1528"/>
        </w:tabs>
        <w:spacing w:before="1"/>
        <w:ind w:hanging="330"/>
      </w:pPr>
      <w:r>
        <w:rPr>
          <w:rFonts w:ascii="Trebuchet MS" w:eastAsia="Trebuchet MS" w:hAnsi="Trebuchet MS" w:cs="Trebuchet MS"/>
        </w:rPr>
        <w:t xml:space="preserve">Sedum - </w:t>
      </w:r>
      <w:r>
        <w:rPr>
          <w:rFonts w:ascii="Trebuchet MS" w:eastAsia="Trebuchet MS" w:hAnsi="Trebuchet MS" w:cs="Trebuchet MS"/>
          <w:i/>
        </w:rPr>
        <w:t xml:space="preserve">Sedum </w:t>
      </w:r>
      <w:r>
        <w:rPr>
          <w:rFonts w:ascii="Trebuchet MS" w:eastAsia="Trebuchet MS" w:hAnsi="Trebuchet MS" w:cs="Trebuchet MS"/>
        </w:rPr>
        <w:t>species</w:t>
      </w:r>
    </w:p>
    <w:p w:rsidR="001D1B8A" w:rsidRDefault="00A62B60">
      <w:pPr>
        <w:numPr>
          <w:ilvl w:val="3"/>
          <w:numId w:val="5"/>
        </w:numPr>
        <w:pBdr>
          <w:top w:val="nil"/>
          <w:left w:val="nil"/>
          <w:bottom w:val="nil"/>
          <w:right w:val="nil"/>
          <w:between w:val="nil"/>
        </w:pBdr>
        <w:tabs>
          <w:tab w:val="left" w:pos="1528"/>
        </w:tabs>
        <w:ind w:hanging="330"/>
      </w:pPr>
      <w:proofErr w:type="spellStart"/>
      <w:r>
        <w:rPr>
          <w:rFonts w:ascii="Trebuchet MS" w:eastAsia="Trebuchet MS" w:hAnsi="Trebuchet MS" w:cs="Trebuchet MS"/>
        </w:rPr>
        <w:t>Wintercreeper</w:t>
      </w:r>
      <w:proofErr w:type="spellEnd"/>
      <w:r>
        <w:rPr>
          <w:rFonts w:ascii="Trebuchet MS" w:eastAsia="Trebuchet MS" w:hAnsi="Trebuchet MS" w:cs="Trebuchet MS"/>
        </w:rPr>
        <w:t xml:space="preserve"> euonymus - </w:t>
      </w:r>
      <w:r>
        <w:rPr>
          <w:rFonts w:ascii="Trebuchet MS" w:eastAsia="Trebuchet MS" w:hAnsi="Trebuchet MS" w:cs="Trebuchet MS"/>
          <w:i/>
        </w:rPr>
        <w:t xml:space="preserve">Euonymus </w:t>
      </w:r>
      <w:proofErr w:type="spellStart"/>
      <w:r>
        <w:rPr>
          <w:rFonts w:ascii="Trebuchet MS" w:eastAsia="Trebuchet MS" w:hAnsi="Trebuchet MS" w:cs="Trebuchet MS"/>
          <w:i/>
        </w:rPr>
        <w:t>fortunei</w:t>
      </w:r>
      <w:proofErr w:type="spellEnd"/>
    </w:p>
    <w:p w:rsidR="001D1B8A" w:rsidRDefault="00A62B60">
      <w:pPr>
        <w:numPr>
          <w:ilvl w:val="3"/>
          <w:numId w:val="5"/>
        </w:numPr>
        <w:pBdr>
          <w:top w:val="nil"/>
          <w:left w:val="nil"/>
          <w:bottom w:val="nil"/>
          <w:right w:val="nil"/>
          <w:between w:val="nil"/>
        </w:pBdr>
        <w:tabs>
          <w:tab w:val="left" w:pos="1528"/>
        </w:tabs>
        <w:spacing w:before="1"/>
        <w:ind w:hanging="330"/>
      </w:pPr>
      <w:proofErr w:type="spellStart"/>
      <w:r>
        <w:rPr>
          <w:rFonts w:ascii="Trebuchet MS" w:eastAsia="Trebuchet MS" w:hAnsi="Trebuchet MS" w:cs="Trebuchet MS"/>
        </w:rPr>
        <w:t>Vinca</w:t>
      </w:r>
      <w:proofErr w:type="spellEnd"/>
      <w:r>
        <w:rPr>
          <w:rFonts w:ascii="Trebuchet MS" w:eastAsia="Trebuchet MS" w:hAnsi="Trebuchet MS" w:cs="Trebuchet MS"/>
        </w:rPr>
        <w:t xml:space="preserve"> - </w:t>
      </w:r>
      <w:proofErr w:type="spellStart"/>
      <w:r>
        <w:rPr>
          <w:rFonts w:ascii="Trebuchet MS" w:eastAsia="Trebuchet MS" w:hAnsi="Trebuchet MS" w:cs="Trebuchet MS"/>
          <w:i/>
        </w:rPr>
        <w:t>Vinca</w:t>
      </w:r>
      <w:proofErr w:type="spellEnd"/>
      <w:r>
        <w:rPr>
          <w:rFonts w:ascii="Trebuchet MS" w:eastAsia="Trebuchet MS" w:hAnsi="Trebuchet MS" w:cs="Trebuchet MS"/>
          <w:i/>
        </w:rPr>
        <w:t xml:space="preserve"> minor</w:t>
      </w:r>
    </w:p>
    <w:p w:rsidR="001D1B8A" w:rsidRDefault="001D1B8A">
      <w:pPr>
        <w:pBdr>
          <w:top w:val="nil"/>
          <w:left w:val="nil"/>
          <w:bottom w:val="nil"/>
          <w:right w:val="nil"/>
          <w:between w:val="nil"/>
        </w:pBdr>
        <w:spacing w:before="10"/>
        <w:rPr>
          <w:rFonts w:ascii="Trebuchet MS" w:eastAsia="Trebuchet MS" w:hAnsi="Trebuchet MS" w:cs="Trebuchet MS"/>
          <w:i/>
          <w:sz w:val="21"/>
          <w:szCs w:val="21"/>
        </w:rPr>
      </w:pPr>
    </w:p>
    <w:p w:rsidR="001D1B8A" w:rsidRDefault="00A62B60">
      <w:pPr>
        <w:numPr>
          <w:ilvl w:val="2"/>
          <w:numId w:val="5"/>
        </w:numPr>
        <w:pBdr>
          <w:top w:val="nil"/>
          <w:left w:val="nil"/>
          <w:bottom w:val="nil"/>
          <w:right w:val="nil"/>
          <w:between w:val="nil"/>
        </w:pBdr>
        <w:tabs>
          <w:tab w:val="left" w:pos="1197"/>
        </w:tabs>
      </w:pPr>
      <w:r>
        <w:rPr>
          <w:rFonts w:ascii="Trebuchet MS" w:eastAsia="Trebuchet MS" w:hAnsi="Trebuchet MS" w:cs="Trebuchet MS"/>
          <w:b/>
        </w:rPr>
        <w:t xml:space="preserve">One </w:t>
      </w:r>
      <w:r>
        <w:rPr>
          <w:rFonts w:ascii="Trebuchet MS" w:eastAsia="Trebuchet MS" w:hAnsi="Trebuchet MS" w:cs="Trebuchet MS"/>
        </w:rPr>
        <w:t>class of deciduous trees or shrubs** which may include:</w:t>
      </w:r>
    </w:p>
    <w:p w:rsidR="001D1B8A" w:rsidRDefault="00A62B60">
      <w:pPr>
        <w:numPr>
          <w:ilvl w:val="3"/>
          <w:numId w:val="5"/>
        </w:numPr>
        <w:pBdr>
          <w:top w:val="nil"/>
          <w:left w:val="nil"/>
          <w:bottom w:val="nil"/>
          <w:right w:val="nil"/>
          <w:between w:val="nil"/>
        </w:pBdr>
        <w:tabs>
          <w:tab w:val="left" w:pos="1528"/>
        </w:tabs>
        <w:spacing w:before="1"/>
        <w:ind w:hanging="330"/>
      </w:pPr>
      <w:r>
        <w:rPr>
          <w:rFonts w:ascii="Trebuchet MS" w:eastAsia="Trebuchet MS" w:hAnsi="Trebuchet MS" w:cs="Trebuchet MS"/>
        </w:rPr>
        <w:t xml:space="preserve">Maple - </w:t>
      </w:r>
      <w:r>
        <w:rPr>
          <w:rFonts w:ascii="Trebuchet MS" w:eastAsia="Trebuchet MS" w:hAnsi="Trebuchet MS" w:cs="Trebuchet MS"/>
          <w:i/>
        </w:rPr>
        <w:t>Acer species</w:t>
      </w:r>
    </w:p>
    <w:p w:rsidR="001D1B8A" w:rsidRDefault="00A62B60">
      <w:pPr>
        <w:numPr>
          <w:ilvl w:val="3"/>
          <w:numId w:val="5"/>
        </w:numPr>
        <w:pBdr>
          <w:top w:val="nil"/>
          <w:left w:val="nil"/>
          <w:bottom w:val="nil"/>
          <w:right w:val="nil"/>
          <w:between w:val="nil"/>
        </w:pBdr>
        <w:tabs>
          <w:tab w:val="left" w:pos="1528"/>
        </w:tabs>
        <w:ind w:hanging="330"/>
      </w:pPr>
      <w:r>
        <w:rPr>
          <w:rFonts w:ascii="Trebuchet MS" w:eastAsia="Trebuchet MS" w:hAnsi="Trebuchet MS" w:cs="Trebuchet MS"/>
        </w:rPr>
        <w:t xml:space="preserve">Ash -- </w:t>
      </w:r>
      <w:proofErr w:type="spellStart"/>
      <w:r>
        <w:rPr>
          <w:rFonts w:ascii="Trebuchet MS" w:eastAsia="Trebuchet MS" w:hAnsi="Trebuchet MS" w:cs="Trebuchet MS"/>
          <w:i/>
        </w:rPr>
        <w:t>Fraxinus</w:t>
      </w:r>
      <w:proofErr w:type="spellEnd"/>
      <w:r>
        <w:rPr>
          <w:rFonts w:ascii="Trebuchet MS" w:eastAsia="Trebuchet MS" w:hAnsi="Trebuchet MS" w:cs="Trebuchet MS"/>
          <w:i/>
        </w:rPr>
        <w:t xml:space="preserve"> </w:t>
      </w:r>
      <w:r>
        <w:rPr>
          <w:rFonts w:ascii="Trebuchet MS" w:eastAsia="Trebuchet MS" w:hAnsi="Trebuchet MS" w:cs="Trebuchet MS"/>
        </w:rPr>
        <w:t>species</w:t>
      </w:r>
    </w:p>
    <w:p w:rsidR="001D1B8A" w:rsidRDefault="00A62B60">
      <w:pPr>
        <w:numPr>
          <w:ilvl w:val="3"/>
          <w:numId w:val="5"/>
        </w:numPr>
        <w:pBdr>
          <w:top w:val="nil"/>
          <w:left w:val="nil"/>
          <w:bottom w:val="nil"/>
          <w:right w:val="nil"/>
          <w:between w:val="nil"/>
        </w:pBdr>
        <w:tabs>
          <w:tab w:val="left" w:pos="1525"/>
        </w:tabs>
        <w:spacing w:before="1"/>
        <w:ind w:left="1524" w:hanging="328"/>
      </w:pPr>
      <w:r>
        <w:rPr>
          <w:rFonts w:ascii="Trebuchet MS" w:eastAsia="Trebuchet MS" w:hAnsi="Trebuchet MS" w:cs="Trebuchet MS"/>
        </w:rPr>
        <w:t xml:space="preserve">Linden -- </w:t>
      </w:r>
      <w:proofErr w:type="spellStart"/>
      <w:r>
        <w:rPr>
          <w:rFonts w:ascii="Trebuchet MS" w:eastAsia="Trebuchet MS" w:hAnsi="Trebuchet MS" w:cs="Trebuchet MS"/>
          <w:i/>
        </w:rPr>
        <w:t>Tilia</w:t>
      </w:r>
      <w:proofErr w:type="spellEnd"/>
      <w:r>
        <w:rPr>
          <w:rFonts w:ascii="Trebuchet MS" w:eastAsia="Trebuchet MS" w:hAnsi="Trebuchet MS" w:cs="Trebuchet MS"/>
          <w:i/>
        </w:rPr>
        <w:t xml:space="preserve"> </w:t>
      </w:r>
      <w:r>
        <w:rPr>
          <w:rFonts w:ascii="Trebuchet MS" w:eastAsia="Trebuchet MS" w:hAnsi="Trebuchet MS" w:cs="Trebuchet MS"/>
        </w:rPr>
        <w:t>species</w:t>
      </w:r>
    </w:p>
    <w:p w:rsidR="001D1B8A" w:rsidRDefault="00A62B60">
      <w:pPr>
        <w:numPr>
          <w:ilvl w:val="3"/>
          <w:numId w:val="5"/>
        </w:numPr>
        <w:pBdr>
          <w:top w:val="nil"/>
          <w:left w:val="nil"/>
          <w:bottom w:val="nil"/>
          <w:right w:val="nil"/>
          <w:between w:val="nil"/>
        </w:pBdr>
        <w:tabs>
          <w:tab w:val="left" w:pos="1528"/>
        </w:tabs>
        <w:ind w:hanging="330"/>
      </w:pPr>
      <w:r>
        <w:rPr>
          <w:rFonts w:ascii="Trebuchet MS" w:eastAsia="Trebuchet MS" w:hAnsi="Trebuchet MS" w:cs="Trebuchet MS"/>
        </w:rPr>
        <w:t xml:space="preserve">Burning bush -- </w:t>
      </w:r>
      <w:r>
        <w:rPr>
          <w:rFonts w:ascii="Trebuchet MS" w:eastAsia="Trebuchet MS" w:hAnsi="Trebuchet MS" w:cs="Trebuchet MS"/>
          <w:i/>
        </w:rPr>
        <w:t xml:space="preserve">Euonymus </w:t>
      </w:r>
      <w:r>
        <w:rPr>
          <w:rFonts w:ascii="Trebuchet MS" w:eastAsia="Trebuchet MS" w:hAnsi="Trebuchet MS" w:cs="Trebuchet MS"/>
        </w:rPr>
        <w:t>species</w:t>
      </w:r>
    </w:p>
    <w:p w:rsidR="001D1B8A" w:rsidRDefault="00A62B60">
      <w:pPr>
        <w:numPr>
          <w:ilvl w:val="3"/>
          <w:numId w:val="5"/>
        </w:numPr>
        <w:pBdr>
          <w:top w:val="nil"/>
          <w:left w:val="nil"/>
          <w:bottom w:val="nil"/>
          <w:right w:val="nil"/>
          <w:between w:val="nil"/>
        </w:pBdr>
        <w:tabs>
          <w:tab w:val="left" w:pos="1528"/>
        </w:tabs>
        <w:spacing w:before="1"/>
        <w:ind w:hanging="330"/>
      </w:pPr>
      <w:r>
        <w:rPr>
          <w:rFonts w:ascii="Trebuchet MS" w:eastAsia="Trebuchet MS" w:hAnsi="Trebuchet MS" w:cs="Trebuchet MS"/>
        </w:rPr>
        <w:t xml:space="preserve">Barberry -- </w:t>
      </w:r>
      <w:proofErr w:type="spellStart"/>
      <w:r>
        <w:rPr>
          <w:rFonts w:ascii="Trebuchet MS" w:eastAsia="Trebuchet MS" w:hAnsi="Trebuchet MS" w:cs="Trebuchet MS"/>
          <w:i/>
        </w:rPr>
        <w:t>Berberis</w:t>
      </w:r>
      <w:proofErr w:type="spellEnd"/>
      <w:r>
        <w:rPr>
          <w:rFonts w:ascii="Trebuchet MS" w:eastAsia="Trebuchet MS" w:hAnsi="Trebuchet MS" w:cs="Trebuchet MS"/>
          <w:i/>
        </w:rPr>
        <w:t xml:space="preserve"> </w:t>
      </w:r>
      <w:proofErr w:type="spellStart"/>
      <w:r>
        <w:rPr>
          <w:rFonts w:ascii="Trebuchet MS" w:eastAsia="Trebuchet MS" w:hAnsi="Trebuchet MS" w:cs="Trebuchet MS"/>
          <w:i/>
        </w:rPr>
        <w:t>thunbergii</w:t>
      </w:r>
      <w:proofErr w:type="spellEnd"/>
    </w:p>
    <w:p w:rsidR="001D1B8A" w:rsidRDefault="00A62B60">
      <w:pPr>
        <w:numPr>
          <w:ilvl w:val="3"/>
          <w:numId w:val="5"/>
        </w:numPr>
        <w:pBdr>
          <w:top w:val="nil"/>
          <w:left w:val="nil"/>
          <w:bottom w:val="nil"/>
          <w:right w:val="nil"/>
          <w:between w:val="nil"/>
        </w:pBdr>
        <w:tabs>
          <w:tab w:val="left" w:pos="1528"/>
        </w:tabs>
        <w:ind w:hanging="330"/>
      </w:pPr>
      <w:proofErr w:type="spellStart"/>
      <w:r>
        <w:rPr>
          <w:rFonts w:ascii="Trebuchet MS" w:eastAsia="Trebuchet MS" w:hAnsi="Trebuchet MS" w:cs="Trebuchet MS"/>
        </w:rPr>
        <w:t>Potentilla</w:t>
      </w:r>
      <w:proofErr w:type="spellEnd"/>
      <w:r>
        <w:rPr>
          <w:rFonts w:ascii="Trebuchet MS" w:eastAsia="Trebuchet MS" w:hAnsi="Trebuchet MS" w:cs="Trebuchet MS"/>
        </w:rPr>
        <w:t xml:space="preserve"> -- </w:t>
      </w:r>
      <w:proofErr w:type="spellStart"/>
      <w:r>
        <w:rPr>
          <w:rFonts w:ascii="Trebuchet MS" w:eastAsia="Trebuchet MS" w:hAnsi="Trebuchet MS" w:cs="Trebuchet MS"/>
          <w:i/>
        </w:rPr>
        <w:t>Potentilla</w:t>
      </w:r>
      <w:proofErr w:type="spellEnd"/>
      <w:r>
        <w:rPr>
          <w:rFonts w:ascii="Trebuchet MS" w:eastAsia="Trebuchet MS" w:hAnsi="Trebuchet MS" w:cs="Trebuchet MS"/>
          <w:i/>
        </w:rPr>
        <w:t xml:space="preserve"> </w:t>
      </w:r>
      <w:r>
        <w:rPr>
          <w:rFonts w:ascii="Trebuchet MS" w:eastAsia="Trebuchet MS" w:hAnsi="Trebuchet MS" w:cs="Trebuchet MS"/>
        </w:rPr>
        <w:t>species</w:t>
      </w:r>
    </w:p>
    <w:p w:rsidR="001D1B8A" w:rsidRDefault="00A62B60">
      <w:pPr>
        <w:numPr>
          <w:ilvl w:val="3"/>
          <w:numId w:val="5"/>
        </w:numPr>
        <w:pBdr>
          <w:top w:val="nil"/>
          <w:left w:val="nil"/>
          <w:bottom w:val="nil"/>
          <w:right w:val="nil"/>
          <w:between w:val="nil"/>
        </w:pBdr>
        <w:tabs>
          <w:tab w:val="left" w:pos="1528"/>
        </w:tabs>
        <w:spacing w:before="1"/>
        <w:ind w:hanging="330"/>
      </w:pPr>
      <w:r>
        <w:rPr>
          <w:rFonts w:ascii="Trebuchet MS" w:eastAsia="Trebuchet MS" w:hAnsi="Trebuchet MS" w:cs="Trebuchet MS"/>
        </w:rPr>
        <w:t>Flowering fruit trees (i.e., crabapple, hawthorn, plum, etc.)</w:t>
      </w:r>
    </w:p>
    <w:p w:rsidR="001D1B8A" w:rsidRDefault="00A62B60">
      <w:pPr>
        <w:numPr>
          <w:ilvl w:val="3"/>
          <w:numId w:val="5"/>
        </w:numPr>
        <w:pBdr>
          <w:top w:val="nil"/>
          <w:left w:val="nil"/>
          <w:bottom w:val="nil"/>
          <w:right w:val="nil"/>
          <w:between w:val="nil"/>
        </w:pBdr>
        <w:tabs>
          <w:tab w:val="left" w:pos="1528"/>
        </w:tabs>
        <w:ind w:hanging="330"/>
      </w:pPr>
      <w:r>
        <w:rPr>
          <w:rFonts w:ascii="Trebuchet MS" w:eastAsia="Trebuchet MS" w:hAnsi="Trebuchet MS" w:cs="Trebuchet MS"/>
        </w:rPr>
        <w:t xml:space="preserve">Viburnum -- </w:t>
      </w:r>
      <w:proofErr w:type="spellStart"/>
      <w:r>
        <w:rPr>
          <w:rFonts w:ascii="Trebuchet MS" w:eastAsia="Trebuchet MS" w:hAnsi="Trebuchet MS" w:cs="Trebuchet MS"/>
          <w:i/>
        </w:rPr>
        <w:t>Viburnum</w:t>
      </w:r>
      <w:proofErr w:type="spellEnd"/>
      <w:r>
        <w:rPr>
          <w:rFonts w:ascii="Trebuchet MS" w:eastAsia="Trebuchet MS" w:hAnsi="Trebuchet MS" w:cs="Trebuchet MS"/>
          <w:i/>
        </w:rPr>
        <w:t xml:space="preserve"> </w:t>
      </w:r>
      <w:r>
        <w:rPr>
          <w:rFonts w:ascii="Trebuchet MS" w:eastAsia="Trebuchet MS" w:hAnsi="Trebuchet MS" w:cs="Trebuchet MS"/>
        </w:rPr>
        <w:t>species</w:t>
      </w:r>
    </w:p>
    <w:p w:rsidR="001D1B8A" w:rsidRDefault="00A62B60">
      <w:pPr>
        <w:numPr>
          <w:ilvl w:val="2"/>
          <w:numId w:val="5"/>
        </w:numPr>
        <w:pBdr>
          <w:top w:val="nil"/>
          <w:left w:val="nil"/>
          <w:bottom w:val="nil"/>
          <w:right w:val="nil"/>
          <w:between w:val="nil"/>
        </w:pBdr>
        <w:tabs>
          <w:tab w:val="left" w:pos="1197"/>
        </w:tabs>
        <w:spacing w:before="186"/>
      </w:pPr>
      <w:r>
        <w:rPr>
          <w:rFonts w:ascii="Trebuchet MS" w:eastAsia="Trebuchet MS" w:hAnsi="Trebuchet MS" w:cs="Trebuchet MS"/>
          <w:b/>
        </w:rPr>
        <w:t xml:space="preserve">Two </w:t>
      </w:r>
      <w:r>
        <w:rPr>
          <w:rFonts w:ascii="Trebuchet MS" w:eastAsia="Trebuchet MS" w:hAnsi="Trebuchet MS" w:cs="Trebuchet MS"/>
        </w:rPr>
        <w:t>classes of evergreen trees, shrubs, or broadleaf plants** which may include:</w:t>
      </w:r>
    </w:p>
    <w:p w:rsidR="001D1B8A" w:rsidRDefault="001D1B8A">
      <w:pPr>
        <w:pBdr>
          <w:top w:val="nil"/>
          <w:left w:val="nil"/>
          <w:bottom w:val="nil"/>
          <w:right w:val="nil"/>
          <w:between w:val="nil"/>
        </w:pBdr>
        <w:tabs>
          <w:tab w:val="left" w:pos="1197"/>
        </w:tabs>
        <w:spacing w:before="186"/>
        <w:ind w:left="1440"/>
        <w:rPr>
          <w:rFonts w:ascii="Trebuchet MS" w:eastAsia="Trebuchet MS" w:hAnsi="Trebuchet MS" w:cs="Trebuchet MS"/>
        </w:rPr>
      </w:pP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tblGrid>
      <w:tr w:rsidR="001D1B8A">
        <w:tc>
          <w:tcPr>
            <w:tcW w:w="2640" w:type="dxa"/>
            <w:shd w:val="clear" w:color="auto" w:fill="auto"/>
            <w:tcMar>
              <w:top w:w="100" w:type="dxa"/>
              <w:left w:w="100" w:type="dxa"/>
              <w:bottom w:w="100" w:type="dxa"/>
              <w:right w:w="100" w:type="dxa"/>
            </w:tcMar>
          </w:tcPr>
          <w:p w:rsidR="001D1B8A" w:rsidRDefault="00A62B60">
            <w:pPr>
              <w:tabs>
                <w:tab w:val="left" w:pos="1197"/>
              </w:tabs>
              <w:spacing w:before="186"/>
              <w:rPr>
                <w:rFonts w:ascii="Trebuchet MS" w:eastAsia="Trebuchet MS" w:hAnsi="Trebuchet MS" w:cs="Trebuchet MS"/>
              </w:rPr>
            </w:pPr>
            <w:r>
              <w:rPr>
                <w:rFonts w:ascii="Trebuchet MS" w:eastAsia="Trebuchet MS" w:hAnsi="Trebuchet MS" w:cs="Trebuchet MS"/>
              </w:rPr>
              <w:t>Trees</w:t>
            </w:r>
          </w:p>
          <w:p w:rsidR="001D1B8A" w:rsidRDefault="00A62B60">
            <w:pPr>
              <w:numPr>
                <w:ilvl w:val="0"/>
                <w:numId w:val="2"/>
              </w:numPr>
              <w:tabs>
                <w:tab w:val="left" w:pos="435"/>
              </w:tabs>
              <w:spacing w:before="186"/>
              <w:ind w:left="75" w:firstLine="0"/>
              <w:contextualSpacing/>
              <w:rPr>
                <w:rFonts w:ascii="Trebuchet MS" w:eastAsia="Trebuchet MS" w:hAnsi="Trebuchet MS" w:cs="Trebuchet MS"/>
              </w:rPr>
            </w:pPr>
            <w:r>
              <w:rPr>
                <w:rFonts w:ascii="Trebuchet MS" w:eastAsia="Trebuchet MS" w:hAnsi="Trebuchet MS" w:cs="Trebuchet MS"/>
              </w:rPr>
              <w:t>Spruce</w:t>
            </w:r>
          </w:p>
          <w:p w:rsidR="001D1B8A" w:rsidRDefault="00A62B60">
            <w:pPr>
              <w:numPr>
                <w:ilvl w:val="0"/>
                <w:numId w:val="2"/>
              </w:numPr>
              <w:tabs>
                <w:tab w:val="left" w:pos="435"/>
              </w:tabs>
              <w:spacing w:before="186"/>
              <w:ind w:left="75" w:firstLine="0"/>
              <w:contextualSpacing/>
              <w:rPr>
                <w:rFonts w:ascii="Trebuchet MS" w:eastAsia="Trebuchet MS" w:hAnsi="Trebuchet MS" w:cs="Trebuchet MS"/>
              </w:rPr>
            </w:pPr>
            <w:r>
              <w:rPr>
                <w:rFonts w:ascii="Trebuchet MS" w:eastAsia="Trebuchet MS" w:hAnsi="Trebuchet MS" w:cs="Trebuchet MS"/>
              </w:rPr>
              <w:t>Pine</w:t>
            </w:r>
          </w:p>
          <w:p w:rsidR="001D1B8A" w:rsidRDefault="00A62B60">
            <w:pPr>
              <w:numPr>
                <w:ilvl w:val="0"/>
                <w:numId w:val="2"/>
              </w:numPr>
              <w:tabs>
                <w:tab w:val="left" w:pos="435"/>
              </w:tabs>
              <w:spacing w:before="186"/>
              <w:ind w:left="75" w:firstLine="0"/>
              <w:contextualSpacing/>
              <w:rPr>
                <w:rFonts w:ascii="Trebuchet MS" w:eastAsia="Trebuchet MS" w:hAnsi="Trebuchet MS" w:cs="Trebuchet MS"/>
              </w:rPr>
            </w:pPr>
            <w:r>
              <w:rPr>
                <w:rFonts w:ascii="Trebuchet MS" w:eastAsia="Trebuchet MS" w:hAnsi="Trebuchet MS" w:cs="Trebuchet MS"/>
              </w:rPr>
              <w:t>Yew</w:t>
            </w:r>
          </w:p>
          <w:p w:rsidR="001D1B8A" w:rsidRDefault="00A62B60">
            <w:pPr>
              <w:numPr>
                <w:ilvl w:val="0"/>
                <w:numId w:val="2"/>
              </w:numPr>
              <w:tabs>
                <w:tab w:val="left" w:pos="435"/>
              </w:tabs>
              <w:spacing w:before="186"/>
              <w:ind w:left="75" w:firstLine="0"/>
              <w:contextualSpacing/>
              <w:rPr>
                <w:rFonts w:ascii="Trebuchet MS" w:eastAsia="Trebuchet MS" w:hAnsi="Trebuchet MS" w:cs="Trebuchet MS"/>
              </w:rPr>
            </w:pPr>
            <w:r>
              <w:rPr>
                <w:rFonts w:ascii="Trebuchet MS" w:eastAsia="Trebuchet MS" w:hAnsi="Trebuchet MS" w:cs="Trebuchet MS"/>
              </w:rPr>
              <w:t>Juniper</w:t>
            </w:r>
          </w:p>
        </w:tc>
        <w:tc>
          <w:tcPr>
            <w:tcW w:w="2640" w:type="dxa"/>
            <w:shd w:val="clear" w:color="auto" w:fill="auto"/>
            <w:tcMar>
              <w:top w:w="100" w:type="dxa"/>
              <w:left w:w="100" w:type="dxa"/>
              <w:bottom w:w="100" w:type="dxa"/>
              <w:right w:w="100" w:type="dxa"/>
            </w:tcMar>
          </w:tcPr>
          <w:p w:rsidR="001D1B8A" w:rsidRDefault="00A62B60">
            <w:pPr>
              <w:tabs>
                <w:tab w:val="left" w:pos="225"/>
              </w:tabs>
              <w:spacing w:before="186"/>
              <w:rPr>
                <w:rFonts w:ascii="Trebuchet MS" w:eastAsia="Trebuchet MS" w:hAnsi="Trebuchet MS" w:cs="Trebuchet MS"/>
              </w:rPr>
            </w:pPr>
            <w:r>
              <w:rPr>
                <w:rFonts w:ascii="Trebuchet MS" w:eastAsia="Trebuchet MS" w:hAnsi="Trebuchet MS" w:cs="Trebuchet MS"/>
              </w:rPr>
              <w:t>Shrubs</w:t>
            </w:r>
          </w:p>
          <w:p w:rsidR="001D1B8A" w:rsidRDefault="00A62B60">
            <w:pPr>
              <w:numPr>
                <w:ilvl w:val="0"/>
                <w:numId w:val="1"/>
              </w:numPr>
              <w:tabs>
                <w:tab w:val="left" w:pos="225"/>
              </w:tabs>
              <w:spacing w:before="186"/>
              <w:ind w:left="405"/>
              <w:contextualSpacing/>
              <w:rPr>
                <w:rFonts w:ascii="Trebuchet MS" w:eastAsia="Trebuchet MS" w:hAnsi="Trebuchet MS" w:cs="Trebuchet MS"/>
              </w:rPr>
            </w:pPr>
            <w:r>
              <w:rPr>
                <w:rFonts w:ascii="Trebuchet MS" w:eastAsia="Trebuchet MS" w:hAnsi="Trebuchet MS" w:cs="Trebuchet MS"/>
              </w:rPr>
              <w:t>Arborvitae</w:t>
            </w:r>
          </w:p>
          <w:p w:rsidR="001D1B8A" w:rsidRDefault="00A62B60">
            <w:pPr>
              <w:numPr>
                <w:ilvl w:val="0"/>
                <w:numId w:val="1"/>
              </w:numPr>
              <w:tabs>
                <w:tab w:val="left" w:pos="225"/>
              </w:tabs>
              <w:spacing w:before="186"/>
              <w:ind w:left="405"/>
              <w:contextualSpacing/>
              <w:rPr>
                <w:rFonts w:ascii="Trebuchet MS" w:eastAsia="Trebuchet MS" w:hAnsi="Trebuchet MS" w:cs="Trebuchet MS"/>
              </w:rPr>
            </w:pPr>
            <w:r>
              <w:rPr>
                <w:rFonts w:ascii="Trebuchet MS" w:eastAsia="Trebuchet MS" w:hAnsi="Trebuchet MS" w:cs="Trebuchet MS"/>
              </w:rPr>
              <w:t>Juniper</w:t>
            </w:r>
          </w:p>
          <w:p w:rsidR="001D1B8A" w:rsidRDefault="00A62B60">
            <w:pPr>
              <w:numPr>
                <w:ilvl w:val="0"/>
                <w:numId w:val="1"/>
              </w:numPr>
              <w:tabs>
                <w:tab w:val="left" w:pos="225"/>
              </w:tabs>
              <w:spacing w:before="186"/>
              <w:ind w:left="405"/>
              <w:contextualSpacing/>
              <w:rPr>
                <w:rFonts w:ascii="Trebuchet MS" w:eastAsia="Trebuchet MS" w:hAnsi="Trebuchet MS" w:cs="Trebuchet MS"/>
              </w:rPr>
            </w:pPr>
            <w:r>
              <w:rPr>
                <w:rFonts w:ascii="Trebuchet MS" w:eastAsia="Trebuchet MS" w:hAnsi="Trebuchet MS" w:cs="Trebuchet MS"/>
              </w:rPr>
              <w:t>Yew</w:t>
            </w:r>
          </w:p>
        </w:tc>
        <w:tc>
          <w:tcPr>
            <w:tcW w:w="2640" w:type="dxa"/>
            <w:shd w:val="clear" w:color="auto" w:fill="auto"/>
            <w:tcMar>
              <w:top w:w="100" w:type="dxa"/>
              <w:left w:w="100" w:type="dxa"/>
              <w:bottom w:w="100" w:type="dxa"/>
              <w:right w:w="100" w:type="dxa"/>
            </w:tcMar>
          </w:tcPr>
          <w:p w:rsidR="001D1B8A" w:rsidRDefault="00A62B60">
            <w:pPr>
              <w:tabs>
                <w:tab w:val="left" w:pos="1197"/>
              </w:tabs>
              <w:spacing w:before="186"/>
              <w:rPr>
                <w:rFonts w:ascii="Trebuchet MS" w:eastAsia="Trebuchet MS" w:hAnsi="Trebuchet MS" w:cs="Trebuchet MS"/>
              </w:rPr>
            </w:pPr>
            <w:r>
              <w:rPr>
                <w:rFonts w:ascii="Trebuchet MS" w:eastAsia="Trebuchet MS" w:hAnsi="Trebuchet MS" w:cs="Trebuchet MS"/>
              </w:rPr>
              <w:t>Broadleaf Plants</w:t>
            </w:r>
          </w:p>
          <w:p w:rsidR="001D1B8A" w:rsidRDefault="00A62B60">
            <w:pPr>
              <w:numPr>
                <w:ilvl w:val="0"/>
                <w:numId w:val="3"/>
              </w:numPr>
              <w:tabs>
                <w:tab w:val="left" w:pos="1197"/>
              </w:tabs>
              <w:spacing w:before="186"/>
              <w:ind w:left="465"/>
              <w:contextualSpacing/>
              <w:rPr>
                <w:rFonts w:ascii="Trebuchet MS" w:eastAsia="Trebuchet MS" w:hAnsi="Trebuchet MS" w:cs="Trebuchet MS"/>
              </w:rPr>
            </w:pPr>
            <w:r>
              <w:rPr>
                <w:rFonts w:ascii="Trebuchet MS" w:eastAsia="Trebuchet MS" w:hAnsi="Trebuchet MS" w:cs="Trebuchet MS"/>
              </w:rPr>
              <w:t>Rhododendron</w:t>
            </w:r>
          </w:p>
          <w:p w:rsidR="001D1B8A" w:rsidRDefault="00A62B60">
            <w:pPr>
              <w:numPr>
                <w:ilvl w:val="0"/>
                <w:numId w:val="3"/>
              </w:numPr>
              <w:tabs>
                <w:tab w:val="left" w:pos="1197"/>
              </w:tabs>
              <w:spacing w:before="186"/>
              <w:ind w:left="465"/>
              <w:contextualSpacing/>
              <w:rPr>
                <w:rFonts w:ascii="Trebuchet MS" w:eastAsia="Trebuchet MS" w:hAnsi="Trebuchet MS" w:cs="Trebuchet MS"/>
              </w:rPr>
            </w:pPr>
            <w:r>
              <w:rPr>
                <w:rFonts w:ascii="Trebuchet MS" w:eastAsia="Trebuchet MS" w:hAnsi="Trebuchet MS" w:cs="Trebuchet MS"/>
              </w:rPr>
              <w:t>Boxwood</w:t>
            </w:r>
          </w:p>
          <w:p w:rsidR="001D1B8A" w:rsidRDefault="00A62B60">
            <w:pPr>
              <w:numPr>
                <w:ilvl w:val="0"/>
                <w:numId w:val="3"/>
              </w:numPr>
              <w:tabs>
                <w:tab w:val="left" w:pos="1197"/>
              </w:tabs>
              <w:spacing w:before="186"/>
              <w:ind w:left="465"/>
              <w:contextualSpacing/>
              <w:rPr>
                <w:rFonts w:ascii="Trebuchet MS" w:eastAsia="Trebuchet MS" w:hAnsi="Trebuchet MS" w:cs="Trebuchet MS"/>
              </w:rPr>
            </w:pPr>
            <w:r>
              <w:rPr>
                <w:rFonts w:ascii="Trebuchet MS" w:eastAsia="Trebuchet MS" w:hAnsi="Trebuchet MS" w:cs="Trebuchet MS"/>
              </w:rPr>
              <w:t>Holly</w:t>
            </w:r>
          </w:p>
        </w:tc>
      </w:tr>
    </w:tbl>
    <w:p w:rsidR="001D1B8A" w:rsidRDefault="001D1B8A">
      <w:pPr>
        <w:pBdr>
          <w:top w:val="nil"/>
          <w:left w:val="nil"/>
          <w:bottom w:val="nil"/>
          <w:right w:val="nil"/>
          <w:between w:val="nil"/>
        </w:pBdr>
        <w:rPr>
          <w:rFonts w:ascii="Trebuchet MS" w:eastAsia="Trebuchet MS" w:hAnsi="Trebuchet MS" w:cs="Trebuchet MS"/>
          <w:sz w:val="20"/>
          <w:szCs w:val="20"/>
        </w:rPr>
      </w:pPr>
    </w:p>
    <w:p w:rsidR="001D1B8A" w:rsidRDefault="00A62B60">
      <w:pPr>
        <w:numPr>
          <w:ilvl w:val="1"/>
          <w:numId w:val="5"/>
        </w:numPr>
        <w:pBdr>
          <w:top w:val="nil"/>
          <w:left w:val="nil"/>
          <w:bottom w:val="nil"/>
          <w:right w:val="nil"/>
          <w:between w:val="nil"/>
        </w:pBdr>
        <w:tabs>
          <w:tab w:val="left" w:pos="837"/>
        </w:tabs>
        <w:spacing w:before="72"/>
        <w:ind w:right="314"/>
      </w:pPr>
      <w:r>
        <w:rPr>
          <w:rFonts w:ascii="Trebuchet MS" w:eastAsia="Trebuchet MS" w:hAnsi="Trebuchet MS" w:cs="Trebuchet MS"/>
        </w:rPr>
        <w:t xml:space="preserve">Complete a written examination on general horticulture. This exam consists of 50 multiple choice and/or True/False questions; a </w:t>
      </w:r>
      <w:proofErr w:type="spellStart"/>
      <w:r>
        <w:rPr>
          <w:rFonts w:ascii="Trebuchet MS" w:eastAsia="Trebuchet MS" w:hAnsi="Trebuchet MS" w:cs="Trebuchet MS"/>
        </w:rPr>
        <w:t>Scantron</w:t>
      </w:r>
      <w:proofErr w:type="spellEnd"/>
      <w:r>
        <w:rPr>
          <w:rFonts w:ascii="Trebuchet MS" w:eastAsia="Trebuchet MS" w:hAnsi="Trebuchet MS" w:cs="Trebuchet MS"/>
        </w:rPr>
        <w:t xml:space="preserve"> sheet is used to record student responses to questions (100 points).</w:t>
      </w:r>
    </w:p>
    <w:p w:rsidR="001D1B8A" w:rsidRDefault="00A62B60">
      <w:pPr>
        <w:numPr>
          <w:ilvl w:val="1"/>
          <w:numId w:val="5"/>
        </w:numPr>
        <w:pBdr>
          <w:top w:val="nil"/>
          <w:left w:val="nil"/>
          <w:bottom w:val="nil"/>
          <w:right w:val="nil"/>
          <w:between w:val="nil"/>
        </w:pBdr>
        <w:tabs>
          <w:tab w:val="left" w:pos="837"/>
        </w:tabs>
        <w:spacing w:before="186"/>
        <w:sectPr w:rsidR="001D1B8A">
          <w:headerReference w:type="default" r:id="rId7"/>
          <w:footerReference w:type="default" r:id="rId8"/>
          <w:pgSz w:w="12240" w:h="15840"/>
          <w:pgMar w:top="1440" w:right="1440" w:bottom="1440" w:left="1440" w:header="0" w:footer="720" w:gutter="0"/>
          <w:pgNumType w:start="1"/>
          <w:cols w:space="720"/>
        </w:sectPr>
      </w:pPr>
      <w:r>
        <w:rPr>
          <w:rFonts w:ascii="Trebuchet MS" w:eastAsia="Trebuchet MS" w:hAnsi="Trebuchet MS" w:cs="Trebuchet MS"/>
        </w:rPr>
        <w:t>Identify 50 plant materials which may include: (300 points)</w:t>
      </w:r>
    </w:p>
    <w:p w:rsidR="001D1B8A" w:rsidRDefault="00A62B60">
      <w:pPr>
        <w:numPr>
          <w:ilvl w:val="2"/>
          <w:numId w:val="5"/>
        </w:numPr>
        <w:pBdr>
          <w:top w:val="nil"/>
          <w:left w:val="nil"/>
          <w:bottom w:val="nil"/>
          <w:right w:val="nil"/>
          <w:between w:val="nil"/>
        </w:pBdr>
        <w:tabs>
          <w:tab w:val="left" w:pos="1168"/>
        </w:tabs>
        <w:ind w:left="1167" w:hanging="331"/>
      </w:pPr>
      <w:r>
        <w:rPr>
          <w:rFonts w:ascii="Trebuchet MS" w:eastAsia="Trebuchet MS" w:hAnsi="Trebuchet MS" w:cs="Trebuchet MS"/>
        </w:rPr>
        <w:t>Bulbs, undergrounds stems, or plants</w:t>
      </w:r>
    </w:p>
    <w:p w:rsidR="001D1B8A" w:rsidRDefault="00A62B60">
      <w:pPr>
        <w:numPr>
          <w:ilvl w:val="2"/>
          <w:numId w:val="5"/>
        </w:numPr>
        <w:pBdr>
          <w:top w:val="nil"/>
          <w:left w:val="nil"/>
          <w:bottom w:val="nil"/>
          <w:right w:val="nil"/>
          <w:between w:val="nil"/>
        </w:pBdr>
        <w:tabs>
          <w:tab w:val="left" w:pos="1175"/>
        </w:tabs>
        <w:spacing w:before="1"/>
        <w:ind w:left="1174" w:hanging="338"/>
      </w:pPr>
      <w:r>
        <w:rPr>
          <w:rFonts w:ascii="Trebuchet MS" w:eastAsia="Trebuchet MS" w:hAnsi="Trebuchet MS" w:cs="Trebuchet MS"/>
        </w:rPr>
        <w:t>Bedding plants</w:t>
      </w:r>
    </w:p>
    <w:p w:rsidR="001D1B8A" w:rsidRDefault="00A62B60">
      <w:pPr>
        <w:numPr>
          <w:ilvl w:val="2"/>
          <w:numId w:val="5"/>
        </w:numPr>
        <w:pBdr>
          <w:top w:val="nil"/>
          <w:left w:val="nil"/>
          <w:bottom w:val="nil"/>
          <w:right w:val="nil"/>
          <w:between w:val="nil"/>
        </w:pBdr>
        <w:tabs>
          <w:tab w:val="left" w:pos="1160"/>
        </w:tabs>
        <w:ind w:left="1159" w:hanging="323"/>
      </w:pPr>
      <w:r>
        <w:rPr>
          <w:rFonts w:ascii="Trebuchet MS" w:eastAsia="Trebuchet MS" w:hAnsi="Trebuchet MS" w:cs="Trebuchet MS"/>
        </w:rPr>
        <w:t>Foliage plants</w:t>
      </w:r>
    </w:p>
    <w:p w:rsidR="001D1B8A" w:rsidRDefault="00A62B60">
      <w:pPr>
        <w:numPr>
          <w:ilvl w:val="2"/>
          <w:numId w:val="5"/>
        </w:numPr>
        <w:pBdr>
          <w:top w:val="nil"/>
          <w:left w:val="nil"/>
          <w:bottom w:val="nil"/>
          <w:right w:val="nil"/>
          <w:between w:val="nil"/>
        </w:pBdr>
        <w:tabs>
          <w:tab w:val="left" w:pos="1175"/>
        </w:tabs>
        <w:ind w:left="1174" w:hanging="338"/>
      </w:pPr>
      <w:r>
        <w:rPr>
          <w:rFonts w:ascii="Trebuchet MS" w:eastAsia="Trebuchet MS" w:hAnsi="Trebuchet MS" w:cs="Trebuchet MS"/>
        </w:rPr>
        <w:t>Flowering container plants</w:t>
      </w:r>
    </w:p>
    <w:p w:rsidR="001D1B8A" w:rsidRDefault="00A62B60">
      <w:pPr>
        <w:numPr>
          <w:ilvl w:val="2"/>
          <w:numId w:val="5"/>
        </w:numPr>
        <w:pBdr>
          <w:top w:val="nil"/>
          <w:left w:val="nil"/>
          <w:bottom w:val="nil"/>
          <w:right w:val="nil"/>
          <w:between w:val="nil"/>
        </w:pBdr>
        <w:tabs>
          <w:tab w:val="left" w:pos="1172"/>
        </w:tabs>
        <w:spacing w:before="1"/>
        <w:ind w:left="1171" w:hanging="335"/>
      </w:pPr>
      <w:r>
        <w:rPr>
          <w:rFonts w:ascii="Trebuchet MS" w:eastAsia="Trebuchet MS" w:hAnsi="Trebuchet MS" w:cs="Trebuchet MS"/>
        </w:rPr>
        <w:t>Cut flowers and foliage</w:t>
      </w:r>
    </w:p>
    <w:p w:rsidR="001D1B8A" w:rsidRDefault="00A62B60">
      <w:pPr>
        <w:numPr>
          <w:ilvl w:val="2"/>
          <w:numId w:val="5"/>
        </w:numPr>
        <w:pBdr>
          <w:top w:val="nil"/>
          <w:left w:val="nil"/>
          <w:bottom w:val="nil"/>
          <w:right w:val="nil"/>
          <w:between w:val="nil"/>
        </w:pBdr>
        <w:tabs>
          <w:tab w:val="left" w:pos="1199"/>
        </w:tabs>
        <w:ind w:left="720"/>
      </w:pPr>
      <w:r>
        <w:rPr>
          <w:rFonts w:ascii="Trebuchet MS" w:eastAsia="Trebuchet MS" w:hAnsi="Trebuchet MS" w:cs="Trebuchet MS"/>
        </w:rPr>
        <w:t>Herbs</w:t>
      </w:r>
    </w:p>
    <w:p w:rsidR="001D1B8A" w:rsidRDefault="00A62B60">
      <w:pPr>
        <w:numPr>
          <w:ilvl w:val="2"/>
          <w:numId w:val="5"/>
        </w:numPr>
        <w:pBdr>
          <w:top w:val="nil"/>
          <w:left w:val="nil"/>
          <w:bottom w:val="nil"/>
          <w:right w:val="nil"/>
          <w:between w:val="nil"/>
        </w:pBdr>
        <w:tabs>
          <w:tab w:val="left" w:pos="1163"/>
        </w:tabs>
        <w:ind w:left="720"/>
      </w:pPr>
      <w:r>
        <w:rPr>
          <w:rFonts w:ascii="Trebuchet MS" w:eastAsia="Trebuchet MS" w:hAnsi="Trebuchet MS" w:cs="Trebuchet MS"/>
        </w:rPr>
        <w:t>Herbaceous perennials</w:t>
      </w:r>
    </w:p>
    <w:p w:rsidR="001D1B8A" w:rsidRDefault="00A62B60">
      <w:pPr>
        <w:numPr>
          <w:ilvl w:val="2"/>
          <w:numId w:val="5"/>
        </w:numPr>
        <w:pBdr>
          <w:top w:val="nil"/>
          <w:left w:val="nil"/>
          <w:bottom w:val="nil"/>
          <w:right w:val="nil"/>
          <w:between w:val="nil"/>
        </w:pBdr>
        <w:tabs>
          <w:tab w:val="left" w:pos="1172"/>
        </w:tabs>
        <w:spacing w:before="1"/>
        <w:ind w:left="720"/>
      </w:pPr>
      <w:r>
        <w:rPr>
          <w:rFonts w:ascii="Trebuchet MS" w:eastAsia="Trebuchet MS" w:hAnsi="Trebuchet MS" w:cs="Trebuchet MS"/>
        </w:rPr>
        <w:t>Ground covers and vines</w:t>
      </w:r>
    </w:p>
    <w:p w:rsidR="001D1B8A" w:rsidRDefault="00A62B60">
      <w:pPr>
        <w:numPr>
          <w:ilvl w:val="2"/>
          <w:numId w:val="5"/>
        </w:numPr>
        <w:pBdr>
          <w:top w:val="nil"/>
          <w:left w:val="nil"/>
          <w:bottom w:val="nil"/>
          <w:right w:val="nil"/>
          <w:between w:val="nil"/>
        </w:pBdr>
        <w:tabs>
          <w:tab w:val="left" w:pos="1115"/>
        </w:tabs>
        <w:ind w:left="720"/>
      </w:pPr>
      <w:r>
        <w:rPr>
          <w:rFonts w:ascii="Trebuchet MS" w:eastAsia="Trebuchet MS" w:hAnsi="Trebuchet MS" w:cs="Trebuchet MS"/>
        </w:rPr>
        <w:t>Deciduous shrubs</w:t>
      </w:r>
    </w:p>
    <w:p w:rsidR="001D1B8A" w:rsidRDefault="00A62B60">
      <w:pPr>
        <w:numPr>
          <w:ilvl w:val="2"/>
          <w:numId w:val="5"/>
        </w:numPr>
        <w:pBdr>
          <w:top w:val="nil"/>
          <w:left w:val="nil"/>
          <w:bottom w:val="nil"/>
          <w:right w:val="nil"/>
          <w:between w:val="nil"/>
        </w:pBdr>
        <w:tabs>
          <w:tab w:val="left" w:pos="1134"/>
        </w:tabs>
        <w:ind w:left="720"/>
      </w:pPr>
      <w:r>
        <w:rPr>
          <w:rFonts w:ascii="Trebuchet MS" w:eastAsia="Trebuchet MS" w:hAnsi="Trebuchet MS" w:cs="Trebuchet MS"/>
        </w:rPr>
        <w:t>Deciduous trees</w:t>
      </w:r>
    </w:p>
    <w:p w:rsidR="001D1B8A" w:rsidRDefault="00A62B60">
      <w:pPr>
        <w:numPr>
          <w:ilvl w:val="2"/>
          <w:numId w:val="5"/>
        </w:numPr>
        <w:pBdr>
          <w:top w:val="nil"/>
          <w:left w:val="nil"/>
          <w:bottom w:val="nil"/>
          <w:right w:val="nil"/>
          <w:between w:val="nil"/>
        </w:pBdr>
        <w:tabs>
          <w:tab w:val="left" w:pos="1163"/>
        </w:tabs>
        <w:spacing w:before="1"/>
        <w:ind w:left="720"/>
      </w:pPr>
      <w:r>
        <w:rPr>
          <w:rFonts w:ascii="Trebuchet MS" w:eastAsia="Trebuchet MS" w:hAnsi="Trebuchet MS" w:cs="Trebuchet MS"/>
        </w:rPr>
        <w:t>Broadleaf evergreens</w:t>
      </w:r>
    </w:p>
    <w:p w:rsidR="001D1B8A" w:rsidRDefault="00A62B60">
      <w:pPr>
        <w:numPr>
          <w:ilvl w:val="2"/>
          <w:numId w:val="5"/>
        </w:numPr>
        <w:pBdr>
          <w:top w:val="nil"/>
          <w:left w:val="nil"/>
          <w:bottom w:val="nil"/>
          <w:right w:val="nil"/>
          <w:between w:val="nil"/>
        </w:pBdr>
        <w:tabs>
          <w:tab w:val="left" w:pos="1182"/>
        </w:tabs>
        <w:ind w:left="720"/>
        <w:sectPr w:rsidR="001D1B8A">
          <w:type w:val="continuous"/>
          <w:pgSz w:w="12240" w:h="15840"/>
          <w:pgMar w:top="1440" w:right="1440" w:bottom="1440" w:left="1440" w:header="0" w:footer="720" w:gutter="0"/>
          <w:cols w:num="2" w:space="720" w:equalWidth="0">
            <w:col w:w="3960" w:space="1440"/>
            <w:col w:w="3960" w:space="0"/>
          </w:cols>
        </w:sectPr>
      </w:pPr>
      <w:r>
        <w:rPr>
          <w:rFonts w:ascii="Trebuchet MS" w:eastAsia="Trebuchet MS" w:hAnsi="Trebuchet MS" w:cs="Trebuchet MS"/>
        </w:rPr>
        <w:t>Coniferous plants</w:t>
      </w:r>
    </w:p>
    <w:p w:rsidR="001D1B8A" w:rsidRDefault="001D1B8A">
      <w:pPr>
        <w:pBdr>
          <w:top w:val="nil"/>
          <w:left w:val="nil"/>
          <w:bottom w:val="nil"/>
          <w:right w:val="nil"/>
          <w:between w:val="nil"/>
        </w:pBdr>
        <w:spacing w:before="10"/>
      </w:pPr>
    </w:p>
    <w:p w:rsidR="001D1B8A" w:rsidRDefault="00A62B60">
      <w:pPr>
        <w:pBdr>
          <w:top w:val="nil"/>
          <w:left w:val="nil"/>
          <w:bottom w:val="nil"/>
          <w:right w:val="nil"/>
          <w:between w:val="nil"/>
        </w:pBdr>
        <w:spacing w:before="72"/>
        <w:ind w:left="836" w:right="136"/>
      </w:pPr>
      <w:r>
        <w:rPr>
          <w:rFonts w:ascii="Trebuchet MS" w:eastAsia="Trebuchet MS" w:hAnsi="Trebuchet MS" w:cs="Trebuchet MS"/>
          <w:b/>
        </w:rPr>
        <w:t xml:space="preserve">Note: </w:t>
      </w:r>
      <w:r>
        <w:rPr>
          <w:rFonts w:ascii="Trebuchet MS" w:eastAsia="Trebuchet MS" w:hAnsi="Trebuchet MS" w:cs="Trebuchet MS"/>
        </w:rPr>
        <w:t xml:space="preserve">The code sheet that is used to identify the plant materials on the </w:t>
      </w:r>
      <w:proofErr w:type="spellStart"/>
      <w:r>
        <w:rPr>
          <w:rFonts w:ascii="Trebuchet MS" w:eastAsia="Trebuchet MS" w:hAnsi="Trebuchet MS" w:cs="Trebuchet MS"/>
        </w:rPr>
        <w:t>Scantron</w:t>
      </w:r>
      <w:proofErr w:type="spellEnd"/>
      <w:r>
        <w:rPr>
          <w:rFonts w:ascii="Trebuchet MS" w:eastAsia="Trebuchet MS" w:hAnsi="Trebuchet MS" w:cs="Trebuchet MS"/>
        </w:rPr>
        <w:t xml:space="preserve"> card is attached with these rules.</w:t>
      </w:r>
    </w:p>
    <w:p w:rsidR="001D1B8A" w:rsidRDefault="00A62B60">
      <w:pPr>
        <w:numPr>
          <w:ilvl w:val="1"/>
          <w:numId w:val="5"/>
        </w:numPr>
        <w:pBdr>
          <w:top w:val="nil"/>
          <w:left w:val="nil"/>
          <w:bottom w:val="nil"/>
          <w:right w:val="nil"/>
          <w:between w:val="nil"/>
        </w:pBdr>
        <w:tabs>
          <w:tab w:val="left" w:pos="837"/>
        </w:tabs>
        <w:spacing w:before="186"/>
        <w:ind w:right="314"/>
      </w:pPr>
      <w:r>
        <w:rPr>
          <w:rFonts w:ascii="Trebuchet MS" w:eastAsia="Trebuchet MS" w:hAnsi="Trebuchet MS" w:cs="Trebuchet MS"/>
        </w:rPr>
        <w:t>Each participant will complete one (1) floriculture and one (1) landscape practicum (100 points per practicum).</w:t>
      </w:r>
    </w:p>
    <w:p w:rsidR="001D1B8A" w:rsidRDefault="00A62B60">
      <w:pPr>
        <w:numPr>
          <w:ilvl w:val="0"/>
          <w:numId w:val="4"/>
        </w:numPr>
        <w:pBdr>
          <w:top w:val="nil"/>
          <w:left w:val="nil"/>
          <w:bottom w:val="nil"/>
          <w:right w:val="nil"/>
          <w:between w:val="nil"/>
        </w:pBdr>
        <w:tabs>
          <w:tab w:val="left" w:pos="477"/>
        </w:tabs>
        <w:spacing w:before="186"/>
        <w:ind w:hanging="360"/>
      </w:pPr>
      <w:r>
        <w:rPr>
          <w:rFonts w:ascii="Trebuchet MS" w:eastAsia="Trebuchet MS" w:hAnsi="Trebuchet MS" w:cs="Trebuchet MS"/>
          <w:b/>
        </w:rPr>
        <w:lastRenderedPageBreak/>
        <w:t xml:space="preserve">Sample Practicums </w:t>
      </w:r>
      <w:r>
        <w:rPr>
          <w:rFonts w:ascii="Trebuchet MS" w:eastAsia="Trebuchet MS" w:hAnsi="Trebuchet MS" w:cs="Trebuchet MS"/>
        </w:rPr>
        <w:t>(the practicums will be used in a three-year rotation)</w:t>
      </w:r>
    </w:p>
    <w:p w:rsidR="001D1B8A" w:rsidRDefault="00A62B60">
      <w:pPr>
        <w:pStyle w:val="Heading1"/>
        <w:numPr>
          <w:ilvl w:val="1"/>
          <w:numId w:val="4"/>
        </w:numPr>
        <w:pBdr>
          <w:top w:val="nil"/>
          <w:left w:val="nil"/>
          <w:bottom w:val="nil"/>
          <w:right w:val="nil"/>
          <w:between w:val="nil"/>
        </w:pBdr>
        <w:tabs>
          <w:tab w:val="left" w:pos="837"/>
        </w:tabs>
      </w:pPr>
      <w:r>
        <w:t>Floriculture</w:t>
      </w:r>
    </w:p>
    <w:p w:rsidR="001D1B8A" w:rsidRDefault="00A62B60">
      <w:pPr>
        <w:numPr>
          <w:ilvl w:val="2"/>
          <w:numId w:val="4"/>
        </w:numPr>
        <w:pBdr>
          <w:top w:val="nil"/>
          <w:left w:val="nil"/>
          <w:bottom w:val="nil"/>
          <w:right w:val="nil"/>
          <w:between w:val="nil"/>
        </w:pBdr>
        <w:tabs>
          <w:tab w:val="left" w:pos="1197"/>
        </w:tabs>
        <w:spacing w:before="2"/>
      </w:pPr>
      <w:r>
        <w:rPr>
          <w:rFonts w:ascii="Trebuchet MS" w:eastAsia="Trebuchet MS" w:hAnsi="Trebuchet MS" w:cs="Trebuchet MS"/>
          <w:b/>
        </w:rPr>
        <w:t>Floral Arrangement – Year 2017 &amp; 2020</w:t>
      </w:r>
    </w:p>
    <w:p w:rsidR="001D1B8A" w:rsidRDefault="00A62B60">
      <w:pPr>
        <w:pBdr>
          <w:top w:val="nil"/>
          <w:left w:val="nil"/>
          <w:bottom w:val="nil"/>
          <w:right w:val="nil"/>
          <w:between w:val="nil"/>
        </w:pBdr>
        <w:ind w:left="1196" w:right="136"/>
      </w:pPr>
      <w:r>
        <w:rPr>
          <w:rFonts w:ascii="Trebuchet MS" w:eastAsia="Trebuchet MS" w:hAnsi="Trebuchet MS" w:cs="Trebuchet MS"/>
        </w:rPr>
        <w:t>Make a flower arrangement, with a retail value of up to $35.00.  The type of arrangement will be announced by the CDE superintendent.  All plant and non-plant materials needed to construct the arrangement will be provided. Participants will be allowed suff</w:t>
      </w:r>
      <w:r>
        <w:rPr>
          <w:rFonts w:ascii="Trebuchet MS" w:eastAsia="Trebuchet MS" w:hAnsi="Trebuchet MS" w:cs="Trebuchet MS"/>
        </w:rPr>
        <w:t>icient time, not to exceed thirty-five (35) minutes, to complete their arrangements and prepare itemized bills.</w:t>
      </w:r>
    </w:p>
    <w:p w:rsidR="001D1B8A" w:rsidRDefault="00A62B60">
      <w:pPr>
        <w:pBdr>
          <w:top w:val="nil"/>
          <w:left w:val="nil"/>
          <w:bottom w:val="nil"/>
          <w:right w:val="nil"/>
          <w:between w:val="nil"/>
        </w:pBdr>
        <w:spacing w:before="68"/>
        <w:ind w:left="1196" w:right="314"/>
      </w:pPr>
      <w:r>
        <w:rPr>
          <w:rFonts w:ascii="Trebuchet MS" w:eastAsia="Trebuchet MS" w:hAnsi="Trebuchet MS" w:cs="Trebuchet MS"/>
        </w:rPr>
        <w:t>Participants will be provided the retail price of the flowers and foliage they will use in their arrangements at the beginning of the practicum.</w:t>
      </w:r>
      <w:r>
        <w:rPr>
          <w:rFonts w:ascii="Trebuchet MS" w:eastAsia="Trebuchet MS" w:hAnsi="Trebuchet MS" w:cs="Trebuchet MS"/>
        </w:rPr>
        <w:t xml:space="preserve">  The markup will be built into the retail price of the flowers and foliage used in the arrangement. The retail cost of flowers and foliage given to the participant will be determined by horticulture staff at the University of Illinois.</w:t>
      </w:r>
    </w:p>
    <w:p w:rsidR="001D1B8A" w:rsidRDefault="001D1B8A">
      <w:pPr>
        <w:pBdr>
          <w:top w:val="nil"/>
          <w:left w:val="nil"/>
          <w:bottom w:val="nil"/>
          <w:right w:val="nil"/>
          <w:between w:val="nil"/>
        </w:pBdr>
        <w:spacing w:before="1"/>
        <w:rPr>
          <w:rFonts w:ascii="Trebuchet MS" w:eastAsia="Trebuchet MS" w:hAnsi="Trebuchet MS" w:cs="Trebuchet MS"/>
        </w:rPr>
      </w:pPr>
    </w:p>
    <w:p w:rsidR="001D1B8A" w:rsidRDefault="00A62B60">
      <w:pPr>
        <w:pStyle w:val="Heading1"/>
        <w:numPr>
          <w:ilvl w:val="2"/>
          <w:numId w:val="4"/>
        </w:numPr>
        <w:pBdr>
          <w:top w:val="nil"/>
          <w:left w:val="nil"/>
          <w:bottom w:val="nil"/>
          <w:right w:val="nil"/>
          <w:between w:val="nil"/>
        </w:pBdr>
        <w:tabs>
          <w:tab w:val="left" w:pos="1080"/>
        </w:tabs>
        <w:ind w:left="1260"/>
      </w:pPr>
      <w:r>
        <w:t>Make and Package a Corsage – Year 2018 &amp; 2021</w:t>
      </w:r>
    </w:p>
    <w:p w:rsidR="001D1B8A" w:rsidRDefault="00A62B60">
      <w:pPr>
        <w:pBdr>
          <w:top w:val="nil"/>
          <w:left w:val="nil"/>
          <w:bottom w:val="nil"/>
          <w:right w:val="nil"/>
          <w:between w:val="nil"/>
        </w:pBdr>
        <w:spacing w:before="1"/>
        <w:ind w:left="1260" w:right="270"/>
      </w:pPr>
      <w:r>
        <w:rPr>
          <w:rFonts w:ascii="Trebuchet MS" w:eastAsia="Trebuchet MS" w:hAnsi="Trebuchet MS" w:cs="Trebuchet MS"/>
        </w:rPr>
        <w:t>Make and package a corsage, with a retail value of up to $15.00. The type of corsage and information about the corsage will be announced by the CDE superintendent at the beginning of the practicum. All plant an</w:t>
      </w:r>
      <w:r>
        <w:rPr>
          <w:rFonts w:ascii="Trebuchet MS" w:eastAsia="Trebuchet MS" w:hAnsi="Trebuchet MS" w:cs="Trebuchet MS"/>
        </w:rPr>
        <w:t>d non-plant materials needed to construct and package the corsage will be provided.  Participants should be knowledgeable and possess skills to make a corsage.  Participants will be allowed sufficient time, not to exceed thirty-five (35) minutes, to comple</w:t>
      </w:r>
      <w:r>
        <w:rPr>
          <w:rFonts w:ascii="Trebuchet MS" w:eastAsia="Trebuchet MS" w:hAnsi="Trebuchet MS" w:cs="Trebuchet MS"/>
        </w:rPr>
        <w:t>te the construction of the corsage and complete an itemized bill.</w:t>
      </w:r>
    </w:p>
    <w:p w:rsidR="001D1B8A" w:rsidRDefault="00A62B60">
      <w:pPr>
        <w:pStyle w:val="Heading1"/>
        <w:numPr>
          <w:ilvl w:val="2"/>
          <w:numId w:val="4"/>
        </w:numPr>
        <w:pBdr>
          <w:top w:val="nil"/>
          <w:left w:val="nil"/>
          <w:bottom w:val="nil"/>
          <w:right w:val="nil"/>
          <w:between w:val="nil"/>
        </w:pBdr>
        <w:tabs>
          <w:tab w:val="left" w:pos="737"/>
        </w:tabs>
        <w:spacing w:before="186"/>
        <w:ind w:left="1260"/>
      </w:pPr>
      <w:r>
        <w:t>Identifying and Controlling Plant Disorders – Year 2019 &amp; 2022</w:t>
      </w:r>
    </w:p>
    <w:p w:rsidR="001D1B8A" w:rsidRDefault="00A62B60">
      <w:pPr>
        <w:pBdr>
          <w:top w:val="nil"/>
          <w:left w:val="nil"/>
          <w:bottom w:val="nil"/>
          <w:right w:val="nil"/>
          <w:between w:val="nil"/>
        </w:pBdr>
        <w:spacing w:before="1"/>
        <w:ind w:left="1260" w:right="212"/>
      </w:pPr>
      <w:r>
        <w:rPr>
          <w:rFonts w:ascii="Trebuchet MS" w:eastAsia="Trebuchet MS" w:hAnsi="Trebuchet MS" w:cs="Trebuchet MS"/>
        </w:rPr>
        <w:t>Each participant will be given a plant with a nutritional, environmental, disease, or insect disorder. If the disorder is nutritional or environmental, the participant will identify the disorder and prescribe treatment.  If the disorder is caused by a dise</w:t>
      </w:r>
      <w:r>
        <w:rPr>
          <w:rFonts w:ascii="Trebuchet MS" w:eastAsia="Trebuchet MS" w:hAnsi="Trebuchet MS" w:cs="Trebuchet MS"/>
        </w:rPr>
        <w:t>ase or insect, the participant will describe the preparation and application of a treatment for the disorder. Participants will be allowed sufficient time, not to exceed thirty-five (35) minutes, to complete this practicum.</w:t>
      </w:r>
    </w:p>
    <w:p w:rsidR="001D1B8A" w:rsidRDefault="001D1B8A">
      <w:pPr>
        <w:pBdr>
          <w:top w:val="nil"/>
          <w:left w:val="nil"/>
          <w:bottom w:val="nil"/>
          <w:right w:val="nil"/>
          <w:between w:val="nil"/>
        </w:pBdr>
        <w:rPr>
          <w:rFonts w:ascii="Trebuchet MS" w:eastAsia="Trebuchet MS" w:hAnsi="Trebuchet MS" w:cs="Trebuchet MS"/>
        </w:rPr>
      </w:pPr>
    </w:p>
    <w:p w:rsidR="001D1B8A" w:rsidRDefault="00A62B60">
      <w:pPr>
        <w:pStyle w:val="Heading1"/>
        <w:numPr>
          <w:ilvl w:val="1"/>
          <w:numId w:val="4"/>
        </w:numPr>
        <w:pBdr>
          <w:top w:val="nil"/>
          <w:left w:val="nil"/>
          <w:bottom w:val="nil"/>
          <w:right w:val="nil"/>
          <w:between w:val="nil"/>
        </w:pBdr>
        <w:tabs>
          <w:tab w:val="left" w:pos="377"/>
        </w:tabs>
        <w:ind w:left="540" w:hanging="270"/>
      </w:pPr>
      <w:r>
        <w:t>Landscape</w:t>
      </w:r>
    </w:p>
    <w:p w:rsidR="001D1B8A" w:rsidRDefault="00A62B60">
      <w:pPr>
        <w:numPr>
          <w:ilvl w:val="2"/>
          <w:numId w:val="4"/>
        </w:numPr>
        <w:pBdr>
          <w:top w:val="nil"/>
          <w:left w:val="nil"/>
          <w:bottom w:val="nil"/>
          <w:right w:val="nil"/>
          <w:between w:val="nil"/>
        </w:pBdr>
        <w:tabs>
          <w:tab w:val="left" w:pos="737"/>
        </w:tabs>
        <w:ind w:left="1260"/>
      </w:pPr>
      <w:r>
        <w:rPr>
          <w:rFonts w:ascii="Trebuchet MS" w:eastAsia="Trebuchet MS" w:hAnsi="Trebuchet MS" w:cs="Trebuchet MS"/>
          <w:b/>
        </w:rPr>
        <w:t>Nursery Landscape Too</w:t>
      </w:r>
      <w:r>
        <w:rPr>
          <w:rFonts w:ascii="Trebuchet MS" w:eastAsia="Trebuchet MS" w:hAnsi="Trebuchet MS" w:cs="Trebuchet MS"/>
          <w:b/>
        </w:rPr>
        <w:t>l ID – Year 2017 &amp; 2020</w:t>
      </w:r>
    </w:p>
    <w:p w:rsidR="001D1B8A" w:rsidRDefault="00A62B60">
      <w:pPr>
        <w:pBdr>
          <w:top w:val="nil"/>
          <w:left w:val="nil"/>
          <w:bottom w:val="nil"/>
          <w:right w:val="nil"/>
          <w:between w:val="nil"/>
        </w:pBdr>
        <w:spacing w:before="1"/>
        <w:ind w:left="1260" w:right="226"/>
        <w:rPr>
          <w:rFonts w:ascii="Trebuchet MS" w:eastAsia="Trebuchet MS" w:hAnsi="Trebuchet MS" w:cs="Trebuchet MS"/>
        </w:rPr>
      </w:pPr>
      <w:r>
        <w:rPr>
          <w:rFonts w:ascii="Trebuchet MS" w:eastAsia="Trebuchet MS" w:hAnsi="Trebuchet MS" w:cs="Trebuchet MS"/>
        </w:rPr>
        <w:t>Twenty-five (25) pieces of equipment from the following list will be displayed for participants to identify by technical names.  Each piece of equipment will be designated by a number.  Samples to identify may include a picture or the actual item. Particip</w:t>
      </w:r>
      <w:r>
        <w:rPr>
          <w:rFonts w:ascii="Trebuchet MS" w:eastAsia="Trebuchet MS" w:hAnsi="Trebuchet MS" w:cs="Trebuchet MS"/>
        </w:rPr>
        <w:t>ants will be allowed sufficient time, not to exceed thirty-five (35) minutes, to complete this practicum.</w:t>
      </w:r>
    </w:p>
    <w:p w:rsidR="001D1B8A" w:rsidRDefault="001D1B8A">
      <w:pPr>
        <w:pBdr>
          <w:top w:val="nil"/>
          <w:left w:val="nil"/>
          <w:bottom w:val="nil"/>
          <w:right w:val="nil"/>
          <w:between w:val="nil"/>
        </w:pBdr>
        <w:spacing w:before="1"/>
        <w:ind w:left="736" w:right="226"/>
        <w:rPr>
          <w:rFonts w:ascii="Trebuchet MS" w:eastAsia="Trebuchet MS" w:hAnsi="Trebuchet MS" w:cs="Trebuchet MS"/>
        </w:rPr>
      </w:pPr>
    </w:p>
    <w:p w:rsidR="001D1B8A" w:rsidRDefault="001D1B8A">
      <w:pPr>
        <w:pBdr>
          <w:top w:val="nil"/>
          <w:left w:val="nil"/>
          <w:bottom w:val="nil"/>
          <w:right w:val="nil"/>
          <w:between w:val="nil"/>
        </w:pBdr>
        <w:spacing w:before="1"/>
        <w:ind w:left="736" w:right="226"/>
        <w:rPr>
          <w:rFonts w:ascii="Trebuchet MS" w:eastAsia="Trebuchet MS" w:hAnsi="Trebuchet MS" w:cs="Trebuchet MS"/>
        </w:rPr>
      </w:pPr>
    </w:p>
    <w:tbl>
      <w:tblPr>
        <w:tblStyle w:val="a0"/>
        <w:tblW w:w="10185" w:type="dxa"/>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480"/>
        <w:gridCol w:w="3375"/>
      </w:tblGrid>
      <w:tr w:rsidR="001D1B8A">
        <w:tc>
          <w:tcPr>
            <w:tcW w:w="3330" w:type="dxa"/>
            <w:shd w:val="clear" w:color="auto" w:fill="auto"/>
            <w:tcMar>
              <w:top w:w="100" w:type="dxa"/>
              <w:left w:w="100" w:type="dxa"/>
              <w:bottom w:w="100" w:type="dxa"/>
              <w:right w:w="100" w:type="dxa"/>
            </w:tcMar>
          </w:tcPr>
          <w:p w:rsidR="001D1B8A" w:rsidRDefault="00A62B60">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1.</w:t>
            </w:r>
            <w:r>
              <w:rPr>
                <w:rFonts w:ascii="Trebuchet MS" w:eastAsia="Trebuchet MS" w:hAnsi="Trebuchet MS" w:cs="Trebuchet MS"/>
              </w:rPr>
              <w:tab/>
              <w:t>anvil-and-blade pruner</w:t>
            </w:r>
            <w:r>
              <w:rPr>
                <w:rFonts w:ascii="Trebuchet MS" w:eastAsia="Trebuchet MS" w:hAnsi="Trebuchet MS" w:cs="Trebuchet MS"/>
              </w:rPr>
              <w:br/>
              <w:t>2.</w:t>
            </w:r>
            <w:r>
              <w:rPr>
                <w:rFonts w:ascii="Trebuchet MS" w:eastAsia="Trebuchet MS" w:hAnsi="Trebuchet MS" w:cs="Trebuchet MS"/>
              </w:rPr>
              <w:tab/>
            </w:r>
            <w:proofErr w:type="gramStart"/>
            <w:r>
              <w:rPr>
                <w:rFonts w:ascii="Trebuchet MS" w:eastAsia="Trebuchet MS" w:hAnsi="Trebuchet MS" w:cs="Trebuchet MS"/>
              </w:rPr>
              <w:t>architect's</w:t>
            </w:r>
            <w:proofErr w:type="gramEnd"/>
            <w:r>
              <w:rPr>
                <w:rFonts w:ascii="Trebuchet MS" w:eastAsia="Trebuchet MS" w:hAnsi="Trebuchet MS" w:cs="Trebuchet MS"/>
              </w:rPr>
              <w:t xml:space="preserve"> scale</w:t>
            </w:r>
            <w:r>
              <w:rPr>
                <w:rFonts w:ascii="Trebuchet MS" w:eastAsia="Trebuchet MS" w:hAnsi="Trebuchet MS" w:cs="Trebuchet MS"/>
              </w:rPr>
              <w:br/>
              <w:t>3.</w:t>
            </w:r>
            <w:r>
              <w:rPr>
                <w:rFonts w:ascii="Trebuchet MS" w:eastAsia="Trebuchet MS" w:hAnsi="Trebuchet MS" w:cs="Trebuchet MS"/>
              </w:rPr>
              <w:tab/>
            </w:r>
            <w:proofErr w:type="gramStart"/>
            <w:r>
              <w:rPr>
                <w:rFonts w:ascii="Trebuchet MS" w:eastAsia="Trebuchet MS" w:hAnsi="Trebuchet MS" w:cs="Trebuchet MS"/>
              </w:rPr>
              <w:t>bow</w:t>
            </w:r>
            <w:proofErr w:type="gramEnd"/>
            <w:r>
              <w:rPr>
                <w:rFonts w:ascii="Trebuchet MS" w:eastAsia="Trebuchet MS" w:hAnsi="Trebuchet MS" w:cs="Trebuchet MS"/>
              </w:rPr>
              <w:t xml:space="preserve"> saw</w:t>
            </w:r>
            <w:r>
              <w:rPr>
                <w:rFonts w:ascii="Trebuchet MS" w:eastAsia="Trebuchet MS" w:hAnsi="Trebuchet MS" w:cs="Trebuchet MS"/>
              </w:rPr>
              <w:br/>
              <w:t>4.</w:t>
            </w:r>
            <w:r>
              <w:rPr>
                <w:rFonts w:ascii="Trebuchet MS" w:eastAsia="Trebuchet MS" w:hAnsi="Trebuchet MS" w:cs="Trebuchet MS"/>
              </w:rPr>
              <w:tab/>
              <w:t xml:space="preserve">broadcast (cyclone) </w:t>
            </w:r>
          </w:p>
          <w:p w:rsidR="001D1B8A" w:rsidRDefault="00A62B60">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            </w:t>
            </w:r>
            <w:proofErr w:type="gramStart"/>
            <w:r>
              <w:rPr>
                <w:rFonts w:ascii="Trebuchet MS" w:eastAsia="Trebuchet MS" w:hAnsi="Trebuchet MS" w:cs="Trebuchet MS"/>
              </w:rPr>
              <w:t>spreader</w:t>
            </w:r>
            <w:proofErr w:type="gramEnd"/>
            <w:r>
              <w:rPr>
                <w:rFonts w:ascii="Trebuchet MS" w:eastAsia="Trebuchet MS" w:hAnsi="Trebuchet MS" w:cs="Trebuchet MS"/>
              </w:rPr>
              <w:br/>
              <w:t>5.</w:t>
            </w:r>
            <w:r>
              <w:rPr>
                <w:rFonts w:ascii="Trebuchet MS" w:eastAsia="Trebuchet MS" w:hAnsi="Trebuchet MS" w:cs="Trebuchet MS"/>
              </w:rPr>
              <w:tab/>
              <w:t>bulb planter</w:t>
            </w:r>
          </w:p>
          <w:p w:rsidR="001D1B8A" w:rsidRDefault="00A62B60">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6.         </w:t>
            </w:r>
            <w:proofErr w:type="gramStart"/>
            <w:r>
              <w:rPr>
                <w:rFonts w:ascii="Trebuchet MS" w:eastAsia="Trebuchet MS" w:hAnsi="Trebuchet MS" w:cs="Trebuchet MS"/>
              </w:rPr>
              <w:t>by-pass</w:t>
            </w:r>
            <w:proofErr w:type="gramEnd"/>
            <w:r>
              <w:rPr>
                <w:rFonts w:ascii="Trebuchet MS" w:eastAsia="Trebuchet MS" w:hAnsi="Trebuchet MS" w:cs="Trebuchet MS"/>
              </w:rPr>
              <w:t xml:space="preserve"> pruner</w:t>
            </w:r>
            <w:r>
              <w:rPr>
                <w:rFonts w:ascii="Trebuchet MS" w:eastAsia="Trebuchet MS" w:hAnsi="Trebuchet MS" w:cs="Trebuchet MS"/>
              </w:rPr>
              <w:br/>
            </w:r>
            <w:r>
              <w:rPr>
                <w:rFonts w:ascii="Trebuchet MS" w:eastAsia="Trebuchet MS" w:hAnsi="Trebuchet MS" w:cs="Trebuchet MS"/>
              </w:rPr>
              <w:lastRenderedPageBreak/>
              <w:t>7.</w:t>
            </w:r>
            <w:r>
              <w:rPr>
                <w:rFonts w:ascii="Trebuchet MS" w:eastAsia="Trebuchet MS" w:hAnsi="Trebuchet MS" w:cs="Trebuchet MS"/>
              </w:rPr>
              <w:tab/>
            </w:r>
            <w:proofErr w:type="gramStart"/>
            <w:r>
              <w:rPr>
                <w:rFonts w:ascii="Trebuchet MS" w:eastAsia="Trebuchet MS" w:hAnsi="Trebuchet MS" w:cs="Trebuchet MS"/>
              </w:rPr>
              <w:t>compressed</w:t>
            </w:r>
            <w:proofErr w:type="gramEnd"/>
            <w:r>
              <w:rPr>
                <w:rFonts w:ascii="Trebuchet MS" w:eastAsia="Trebuchet MS" w:hAnsi="Trebuchet MS" w:cs="Trebuchet MS"/>
              </w:rPr>
              <w:t xml:space="preserve"> air sprayer</w:t>
            </w:r>
            <w:r>
              <w:rPr>
                <w:rFonts w:ascii="Trebuchet MS" w:eastAsia="Trebuchet MS" w:hAnsi="Trebuchet MS" w:cs="Trebuchet MS"/>
              </w:rPr>
              <w:br/>
              <w:t>8.</w:t>
            </w:r>
            <w:r>
              <w:rPr>
                <w:rFonts w:ascii="Trebuchet MS" w:eastAsia="Trebuchet MS" w:hAnsi="Trebuchet MS" w:cs="Trebuchet MS"/>
              </w:rPr>
              <w:tab/>
            </w:r>
            <w:proofErr w:type="gramStart"/>
            <w:r>
              <w:rPr>
                <w:rFonts w:ascii="Trebuchet MS" w:eastAsia="Trebuchet MS" w:hAnsi="Trebuchet MS" w:cs="Trebuchet MS"/>
              </w:rPr>
              <w:t>chain</w:t>
            </w:r>
            <w:proofErr w:type="gramEnd"/>
            <w:r>
              <w:rPr>
                <w:rFonts w:ascii="Trebuchet MS" w:eastAsia="Trebuchet MS" w:hAnsi="Trebuchet MS" w:cs="Trebuchet MS"/>
              </w:rPr>
              <w:t xml:space="preserve"> saw</w:t>
            </w:r>
            <w:r>
              <w:rPr>
                <w:rFonts w:ascii="Trebuchet MS" w:eastAsia="Trebuchet MS" w:hAnsi="Trebuchet MS" w:cs="Trebuchet MS"/>
              </w:rPr>
              <w:br/>
              <w:t>9.</w:t>
            </w:r>
            <w:r>
              <w:rPr>
                <w:rFonts w:ascii="Trebuchet MS" w:eastAsia="Trebuchet MS" w:hAnsi="Trebuchet MS" w:cs="Trebuchet MS"/>
              </w:rPr>
              <w:tab/>
            </w:r>
            <w:proofErr w:type="gramStart"/>
            <w:r>
              <w:rPr>
                <w:rFonts w:ascii="Trebuchet MS" w:eastAsia="Trebuchet MS" w:hAnsi="Trebuchet MS" w:cs="Trebuchet MS"/>
              </w:rPr>
              <w:t>drip</w:t>
            </w:r>
            <w:proofErr w:type="gramEnd"/>
            <w:r>
              <w:rPr>
                <w:rFonts w:ascii="Trebuchet MS" w:eastAsia="Trebuchet MS" w:hAnsi="Trebuchet MS" w:cs="Trebuchet MS"/>
              </w:rPr>
              <w:t xml:space="preserve"> emitter, irrigation</w:t>
            </w:r>
            <w:r>
              <w:rPr>
                <w:rFonts w:ascii="Trebuchet MS" w:eastAsia="Trebuchet MS" w:hAnsi="Trebuchet MS" w:cs="Trebuchet MS"/>
              </w:rPr>
              <w:br/>
              <w:t>10.</w:t>
            </w:r>
            <w:r>
              <w:rPr>
                <w:rFonts w:ascii="Trebuchet MS" w:eastAsia="Trebuchet MS" w:hAnsi="Trebuchet MS" w:cs="Trebuchet MS"/>
              </w:rPr>
              <w:tab/>
            </w:r>
            <w:proofErr w:type="gramStart"/>
            <w:r>
              <w:rPr>
                <w:rFonts w:ascii="Trebuchet MS" w:eastAsia="Trebuchet MS" w:hAnsi="Trebuchet MS" w:cs="Trebuchet MS"/>
              </w:rPr>
              <w:t>dust</w:t>
            </w:r>
            <w:proofErr w:type="gramEnd"/>
            <w:r>
              <w:rPr>
                <w:rFonts w:ascii="Trebuchet MS" w:eastAsia="Trebuchet MS" w:hAnsi="Trebuchet MS" w:cs="Trebuchet MS"/>
              </w:rPr>
              <w:t xml:space="preserve"> mask</w:t>
            </w:r>
            <w:r>
              <w:rPr>
                <w:rFonts w:ascii="Trebuchet MS" w:eastAsia="Trebuchet MS" w:hAnsi="Trebuchet MS" w:cs="Trebuchet MS"/>
              </w:rPr>
              <w:br/>
              <w:t>11.</w:t>
            </w:r>
            <w:r>
              <w:rPr>
                <w:rFonts w:ascii="Trebuchet MS" w:eastAsia="Trebuchet MS" w:hAnsi="Trebuchet MS" w:cs="Trebuchet MS"/>
              </w:rPr>
              <w:tab/>
            </w:r>
            <w:proofErr w:type="gramStart"/>
            <w:r>
              <w:rPr>
                <w:rFonts w:ascii="Trebuchet MS" w:eastAsia="Trebuchet MS" w:hAnsi="Trebuchet MS" w:cs="Trebuchet MS"/>
              </w:rPr>
              <w:t>edger</w:t>
            </w:r>
            <w:proofErr w:type="gramEnd"/>
            <w:r>
              <w:rPr>
                <w:rFonts w:ascii="Trebuchet MS" w:eastAsia="Trebuchet MS" w:hAnsi="Trebuchet MS" w:cs="Trebuchet MS"/>
              </w:rPr>
              <w:t xml:space="preserve"> (power or hand)</w:t>
            </w:r>
            <w:r>
              <w:rPr>
                <w:rFonts w:ascii="Trebuchet MS" w:eastAsia="Trebuchet MS" w:hAnsi="Trebuchet MS" w:cs="Trebuchet MS"/>
              </w:rPr>
              <w:br/>
              <w:t>12.</w:t>
            </w:r>
            <w:r>
              <w:rPr>
                <w:rFonts w:ascii="Trebuchet MS" w:eastAsia="Trebuchet MS" w:hAnsi="Trebuchet MS" w:cs="Trebuchet MS"/>
              </w:rPr>
              <w:tab/>
            </w:r>
            <w:proofErr w:type="gramStart"/>
            <w:r>
              <w:rPr>
                <w:rFonts w:ascii="Trebuchet MS" w:eastAsia="Trebuchet MS" w:hAnsi="Trebuchet MS" w:cs="Trebuchet MS"/>
              </w:rPr>
              <w:t>garden</w:t>
            </w:r>
            <w:proofErr w:type="gramEnd"/>
            <w:r>
              <w:rPr>
                <w:rFonts w:ascii="Trebuchet MS" w:eastAsia="Trebuchet MS" w:hAnsi="Trebuchet MS" w:cs="Trebuchet MS"/>
              </w:rPr>
              <w:t xml:space="preserve"> (spading) fork</w:t>
            </w:r>
            <w:r>
              <w:rPr>
                <w:rFonts w:ascii="Trebuchet MS" w:eastAsia="Trebuchet MS" w:hAnsi="Trebuchet MS" w:cs="Trebuchet MS"/>
              </w:rPr>
              <w:br/>
              <w:t>13.</w:t>
            </w:r>
            <w:r>
              <w:rPr>
                <w:rFonts w:ascii="Trebuchet MS" w:eastAsia="Trebuchet MS" w:hAnsi="Trebuchet MS" w:cs="Trebuchet MS"/>
              </w:rPr>
              <w:tab/>
            </w:r>
            <w:proofErr w:type="gramStart"/>
            <w:r>
              <w:rPr>
                <w:rFonts w:ascii="Trebuchet MS" w:eastAsia="Trebuchet MS" w:hAnsi="Trebuchet MS" w:cs="Trebuchet MS"/>
              </w:rPr>
              <w:t>garden</w:t>
            </w:r>
            <w:proofErr w:type="gramEnd"/>
            <w:r>
              <w:rPr>
                <w:rFonts w:ascii="Trebuchet MS" w:eastAsia="Trebuchet MS" w:hAnsi="Trebuchet MS" w:cs="Trebuchet MS"/>
              </w:rPr>
              <w:t xml:space="preserve"> (bow) rake</w:t>
            </w:r>
            <w:r>
              <w:rPr>
                <w:rFonts w:ascii="Trebuchet MS" w:eastAsia="Trebuchet MS" w:hAnsi="Trebuchet MS" w:cs="Trebuchet MS"/>
              </w:rPr>
              <w:br/>
              <w:t>14.</w:t>
            </w:r>
            <w:r>
              <w:rPr>
                <w:rFonts w:ascii="Trebuchet MS" w:eastAsia="Trebuchet MS" w:hAnsi="Trebuchet MS" w:cs="Trebuchet MS"/>
              </w:rPr>
              <w:tab/>
            </w:r>
            <w:proofErr w:type="gramStart"/>
            <w:r>
              <w:rPr>
                <w:rFonts w:ascii="Trebuchet MS" w:eastAsia="Trebuchet MS" w:hAnsi="Trebuchet MS" w:cs="Trebuchet MS"/>
              </w:rPr>
              <w:t>gas</w:t>
            </w:r>
            <w:proofErr w:type="gramEnd"/>
            <w:r>
              <w:rPr>
                <w:rFonts w:ascii="Trebuchet MS" w:eastAsia="Trebuchet MS" w:hAnsi="Trebuchet MS" w:cs="Trebuchet MS"/>
              </w:rPr>
              <w:t xml:space="preserve"> mask</w:t>
            </w:r>
            <w:r>
              <w:rPr>
                <w:rFonts w:ascii="Trebuchet MS" w:eastAsia="Trebuchet MS" w:hAnsi="Trebuchet MS" w:cs="Trebuchet MS"/>
              </w:rPr>
              <w:br/>
              <w:t>15.</w:t>
            </w:r>
            <w:r>
              <w:rPr>
                <w:rFonts w:ascii="Trebuchet MS" w:eastAsia="Trebuchet MS" w:hAnsi="Trebuchet MS" w:cs="Trebuchet MS"/>
              </w:rPr>
              <w:tab/>
            </w:r>
            <w:proofErr w:type="gramStart"/>
            <w:r>
              <w:rPr>
                <w:rFonts w:ascii="Trebuchet MS" w:eastAsia="Trebuchet MS" w:hAnsi="Trebuchet MS" w:cs="Trebuchet MS"/>
              </w:rPr>
              <w:t>gravity</w:t>
            </w:r>
            <w:proofErr w:type="gramEnd"/>
            <w:r>
              <w:rPr>
                <w:rFonts w:ascii="Trebuchet MS" w:eastAsia="Trebuchet MS" w:hAnsi="Trebuchet MS" w:cs="Trebuchet MS"/>
              </w:rPr>
              <w:t xml:space="preserve"> (drop) spreader</w:t>
            </w:r>
            <w:r>
              <w:rPr>
                <w:rFonts w:ascii="Trebuchet MS" w:eastAsia="Trebuchet MS" w:hAnsi="Trebuchet MS" w:cs="Trebuchet MS"/>
              </w:rPr>
              <w:br/>
              <w:t>16.</w:t>
            </w:r>
            <w:r>
              <w:rPr>
                <w:rFonts w:ascii="Trebuchet MS" w:eastAsia="Trebuchet MS" w:hAnsi="Trebuchet MS" w:cs="Trebuchet MS"/>
              </w:rPr>
              <w:tab/>
            </w:r>
            <w:proofErr w:type="gramStart"/>
            <w:r>
              <w:rPr>
                <w:rFonts w:ascii="Trebuchet MS" w:eastAsia="Trebuchet MS" w:hAnsi="Trebuchet MS" w:cs="Trebuchet MS"/>
              </w:rPr>
              <w:t>grass</w:t>
            </w:r>
            <w:proofErr w:type="gramEnd"/>
            <w:r>
              <w:rPr>
                <w:rFonts w:ascii="Trebuchet MS" w:eastAsia="Trebuchet MS" w:hAnsi="Trebuchet MS" w:cs="Trebuchet MS"/>
              </w:rPr>
              <w:t xml:space="preserve"> shears</w:t>
            </w:r>
            <w:r>
              <w:rPr>
                <w:rFonts w:ascii="Trebuchet MS" w:eastAsia="Trebuchet MS" w:hAnsi="Trebuchet MS" w:cs="Trebuchet MS"/>
              </w:rPr>
              <w:br/>
              <w:t>17.</w:t>
            </w:r>
            <w:r>
              <w:rPr>
                <w:rFonts w:ascii="Trebuchet MS" w:eastAsia="Trebuchet MS" w:hAnsi="Trebuchet MS" w:cs="Trebuchet MS"/>
              </w:rPr>
              <w:tab/>
              <w:t>hearing protection</w:t>
            </w:r>
            <w:r>
              <w:rPr>
                <w:rFonts w:ascii="Trebuchet MS" w:eastAsia="Trebuchet MS" w:hAnsi="Trebuchet MS" w:cs="Trebuchet MS"/>
              </w:rPr>
              <w:br/>
            </w:r>
          </w:p>
        </w:tc>
        <w:tc>
          <w:tcPr>
            <w:tcW w:w="3480" w:type="dxa"/>
            <w:shd w:val="clear" w:color="auto" w:fill="auto"/>
            <w:tcMar>
              <w:top w:w="100" w:type="dxa"/>
              <w:left w:w="100" w:type="dxa"/>
              <w:bottom w:w="100" w:type="dxa"/>
              <w:right w:w="100" w:type="dxa"/>
            </w:tcMar>
          </w:tcPr>
          <w:p w:rsidR="001D1B8A" w:rsidRDefault="00A62B60">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lastRenderedPageBreak/>
              <w:t>18.      hedge shears</w:t>
            </w:r>
          </w:p>
          <w:p w:rsidR="001D1B8A" w:rsidRDefault="00A62B60">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19.      </w:t>
            </w:r>
            <w:proofErr w:type="gramStart"/>
            <w:r>
              <w:rPr>
                <w:rFonts w:ascii="Trebuchet MS" w:eastAsia="Trebuchet MS" w:hAnsi="Trebuchet MS" w:cs="Trebuchet MS"/>
              </w:rPr>
              <w:t>hoe</w:t>
            </w:r>
            <w:proofErr w:type="gramEnd"/>
            <w:r>
              <w:rPr>
                <w:rFonts w:ascii="Trebuchet MS" w:eastAsia="Trebuchet MS" w:hAnsi="Trebuchet MS" w:cs="Trebuchet MS"/>
              </w:rPr>
              <w:br/>
              <w:t>20.</w:t>
            </w:r>
            <w:r>
              <w:rPr>
                <w:rFonts w:ascii="Trebuchet MS" w:eastAsia="Trebuchet MS" w:hAnsi="Trebuchet MS" w:cs="Trebuchet MS"/>
              </w:rPr>
              <w:tab/>
            </w:r>
            <w:proofErr w:type="gramStart"/>
            <w:r>
              <w:rPr>
                <w:rFonts w:ascii="Trebuchet MS" w:eastAsia="Trebuchet MS" w:hAnsi="Trebuchet MS" w:cs="Trebuchet MS"/>
              </w:rPr>
              <w:t>leaf</w:t>
            </w:r>
            <w:proofErr w:type="gramEnd"/>
            <w:r>
              <w:rPr>
                <w:rFonts w:ascii="Trebuchet MS" w:eastAsia="Trebuchet MS" w:hAnsi="Trebuchet MS" w:cs="Trebuchet MS"/>
              </w:rPr>
              <w:t xml:space="preserve"> rake</w:t>
            </w:r>
            <w:r>
              <w:rPr>
                <w:rFonts w:ascii="Trebuchet MS" w:eastAsia="Trebuchet MS" w:hAnsi="Trebuchet MS" w:cs="Trebuchet MS"/>
              </w:rPr>
              <w:br/>
              <w:t>21.</w:t>
            </w:r>
            <w:r>
              <w:rPr>
                <w:rFonts w:ascii="Trebuchet MS" w:eastAsia="Trebuchet MS" w:hAnsi="Trebuchet MS" w:cs="Trebuchet MS"/>
              </w:rPr>
              <w:tab/>
            </w:r>
            <w:proofErr w:type="gramStart"/>
            <w:r>
              <w:rPr>
                <w:rFonts w:ascii="Trebuchet MS" w:eastAsia="Trebuchet MS" w:hAnsi="Trebuchet MS" w:cs="Trebuchet MS"/>
              </w:rPr>
              <w:t>loppers</w:t>
            </w:r>
            <w:proofErr w:type="gramEnd"/>
            <w:r>
              <w:rPr>
                <w:rFonts w:ascii="Trebuchet MS" w:eastAsia="Trebuchet MS" w:hAnsi="Trebuchet MS" w:cs="Trebuchet MS"/>
              </w:rPr>
              <w:br/>
              <w:t>22.</w:t>
            </w:r>
            <w:r>
              <w:rPr>
                <w:rFonts w:ascii="Trebuchet MS" w:eastAsia="Trebuchet MS" w:hAnsi="Trebuchet MS" w:cs="Trebuchet MS"/>
              </w:rPr>
              <w:tab/>
            </w:r>
            <w:proofErr w:type="gramStart"/>
            <w:r>
              <w:rPr>
                <w:rFonts w:ascii="Trebuchet MS" w:eastAsia="Trebuchet MS" w:hAnsi="Trebuchet MS" w:cs="Trebuchet MS"/>
              </w:rPr>
              <w:t>mattock</w:t>
            </w:r>
            <w:proofErr w:type="gramEnd"/>
            <w:r>
              <w:rPr>
                <w:rFonts w:ascii="Trebuchet MS" w:eastAsia="Trebuchet MS" w:hAnsi="Trebuchet MS" w:cs="Trebuchet MS"/>
              </w:rPr>
              <w:br/>
              <w:t>23.</w:t>
            </w:r>
            <w:r>
              <w:rPr>
                <w:rFonts w:ascii="Trebuchet MS" w:eastAsia="Trebuchet MS" w:hAnsi="Trebuchet MS" w:cs="Trebuchet MS"/>
              </w:rPr>
              <w:tab/>
            </w:r>
            <w:proofErr w:type="gramStart"/>
            <w:r>
              <w:rPr>
                <w:rFonts w:ascii="Trebuchet MS" w:eastAsia="Trebuchet MS" w:hAnsi="Trebuchet MS" w:cs="Trebuchet MS"/>
              </w:rPr>
              <w:t>measuring</w:t>
            </w:r>
            <w:proofErr w:type="gramEnd"/>
            <w:r>
              <w:rPr>
                <w:rFonts w:ascii="Trebuchet MS" w:eastAsia="Trebuchet MS" w:hAnsi="Trebuchet MS" w:cs="Trebuchet MS"/>
              </w:rPr>
              <w:t xml:space="preserve"> wheel</w:t>
            </w:r>
            <w:r>
              <w:rPr>
                <w:rFonts w:ascii="Trebuchet MS" w:eastAsia="Trebuchet MS" w:hAnsi="Trebuchet MS" w:cs="Trebuchet MS"/>
              </w:rPr>
              <w:br/>
              <w:t>24.</w:t>
            </w:r>
            <w:r>
              <w:rPr>
                <w:rFonts w:ascii="Trebuchet MS" w:eastAsia="Trebuchet MS" w:hAnsi="Trebuchet MS" w:cs="Trebuchet MS"/>
              </w:rPr>
              <w:tab/>
            </w:r>
            <w:proofErr w:type="gramStart"/>
            <w:r>
              <w:rPr>
                <w:rFonts w:ascii="Trebuchet MS" w:eastAsia="Trebuchet MS" w:hAnsi="Trebuchet MS" w:cs="Trebuchet MS"/>
              </w:rPr>
              <w:t>oscillating</w:t>
            </w:r>
            <w:proofErr w:type="gramEnd"/>
            <w:r>
              <w:rPr>
                <w:rFonts w:ascii="Trebuchet MS" w:eastAsia="Trebuchet MS" w:hAnsi="Trebuchet MS" w:cs="Trebuchet MS"/>
              </w:rPr>
              <w:t xml:space="preserve"> sprinkler</w:t>
            </w:r>
            <w:r>
              <w:rPr>
                <w:rFonts w:ascii="Trebuchet MS" w:eastAsia="Trebuchet MS" w:hAnsi="Trebuchet MS" w:cs="Trebuchet MS"/>
              </w:rPr>
              <w:br/>
            </w:r>
            <w:r>
              <w:rPr>
                <w:rFonts w:ascii="Trebuchet MS" w:eastAsia="Trebuchet MS" w:hAnsi="Trebuchet MS" w:cs="Trebuchet MS"/>
              </w:rPr>
              <w:lastRenderedPageBreak/>
              <w:t>25.</w:t>
            </w:r>
            <w:r>
              <w:rPr>
                <w:rFonts w:ascii="Trebuchet MS" w:eastAsia="Trebuchet MS" w:hAnsi="Trebuchet MS" w:cs="Trebuchet MS"/>
              </w:rPr>
              <w:tab/>
            </w:r>
            <w:proofErr w:type="gramStart"/>
            <w:r>
              <w:rPr>
                <w:rFonts w:ascii="Trebuchet MS" w:eastAsia="Trebuchet MS" w:hAnsi="Trebuchet MS" w:cs="Trebuchet MS"/>
              </w:rPr>
              <w:t>planting/earth/soil</w:t>
            </w:r>
            <w:proofErr w:type="gramEnd"/>
            <w:r>
              <w:rPr>
                <w:rFonts w:ascii="Trebuchet MS" w:eastAsia="Trebuchet MS" w:hAnsi="Trebuchet MS" w:cs="Trebuchet MS"/>
              </w:rPr>
              <w:t xml:space="preserve"> auger</w:t>
            </w:r>
            <w:r>
              <w:rPr>
                <w:rFonts w:ascii="Trebuchet MS" w:eastAsia="Trebuchet MS" w:hAnsi="Trebuchet MS" w:cs="Trebuchet MS"/>
              </w:rPr>
              <w:br/>
              <w:t>26.</w:t>
            </w:r>
            <w:r>
              <w:rPr>
                <w:rFonts w:ascii="Trebuchet MS" w:eastAsia="Trebuchet MS" w:hAnsi="Trebuchet MS" w:cs="Trebuchet MS"/>
              </w:rPr>
              <w:tab/>
            </w:r>
            <w:proofErr w:type="gramStart"/>
            <w:r>
              <w:rPr>
                <w:rFonts w:ascii="Trebuchet MS" w:eastAsia="Trebuchet MS" w:hAnsi="Trebuchet MS" w:cs="Trebuchet MS"/>
              </w:rPr>
              <w:t>pole</w:t>
            </w:r>
            <w:proofErr w:type="gramEnd"/>
            <w:r>
              <w:rPr>
                <w:rFonts w:ascii="Trebuchet MS" w:eastAsia="Trebuchet MS" w:hAnsi="Trebuchet MS" w:cs="Trebuchet MS"/>
              </w:rPr>
              <w:t xml:space="preserve"> pruner</w:t>
            </w:r>
            <w:r>
              <w:rPr>
                <w:rFonts w:ascii="Trebuchet MS" w:eastAsia="Trebuchet MS" w:hAnsi="Trebuchet MS" w:cs="Trebuchet MS"/>
              </w:rPr>
              <w:br/>
              <w:t>27.</w:t>
            </w:r>
            <w:r>
              <w:rPr>
                <w:rFonts w:ascii="Trebuchet MS" w:eastAsia="Trebuchet MS" w:hAnsi="Trebuchet MS" w:cs="Trebuchet MS"/>
              </w:rPr>
              <w:tab/>
            </w:r>
            <w:proofErr w:type="gramStart"/>
            <w:r>
              <w:rPr>
                <w:rFonts w:ascii="Trebuchet MS" w:eastAsia="Trebuchet MS" w:hAnsi="Trebuchet MS" w:cs="Trebuchet MS"/>
              </w:rPr>
              <w:t>pop-up</w:t>
            </w:r>
            <w:proofErr w:type="gramEnd"/>
            <w:r>
              <w:rPr>
                <w:rFonts w:ascii="Trebuchet MS" w:eastAsia="Trebuchet MS" w:hAnsi="Trebuchet MS" w:cs="Trebuchet MS"/>
              </w:rPr>
              <w:t xml:space="preserve"> irrigation head</w:t>
            </w:r>
            <w:r>
              <w:rPr>
                <w:rFonts w:ascii="Trebuchet MS" w:eastAsia="Trebuchet MS" w:hAnsi="Trebuchet MS" w:cs="Trebuchet MS"/>
              </w:rPr>
              <w:br/>
              <w:t>28.</w:t>
            </w:r>
            <w:r>
              <w:rPr>
                <w:rFonts w:ascii="Trebuchet MS" w:eastAsia="Trebuchet MS" w:hAnsi="Trebuchet MS" w:cs="Trebuchet MS"/>
              </w:rPr>
              <w:tab/>
            </w:r>
            <w:proofErr w:type="gramStart"/>
            <w:r>
              <w:rPr>
                <w:rFonts w:ascii="Trebuchet MS" w:eastAsia="Trebuchet MS" w:hAnsi="Trebuchet MS" w:cs="Trebuchet MS"/>
              </w:rPr>
              <w:t>post</w:t>
            </w:r>
            <w:proofErr w:type="gramEnd"/>
            <w:r>
              <w:rPr>
                <w:rFonts w:ascii="Trebuchet MS" w:eastAsia="Trebuchet MS" w:hAnsi="Trebuchet MS" w:cs="Trebuchet MS"/>
              </w:rPr>
              <w:t xml:space="preserve"> hole digger</w:t>
            </w:r>
            <w:r>
              <w:rPr>
                <w:rFonts w:ascii="Trebuchet MS" w:eastAsia="Trebuchet MS" w:hAnsi="Trebuchet MS" w:cs="Trebuchet MS"/>
              </w:rPr>
              <w:br/>
              <w:t>29.</w:t>
            </w:r>
            <w:r>
              <w:rPr>
                <w:rFonts w:ascii="Trebuchet MS" w:eastAsia="Trebuchet MS" w:hAnsi="Trebuchet MS" w:cs="Trebuchet MS"/>
              </w:rPr>
              <w:tab/>
            </w:r>
            <w:proofErr w:type="gramStart"/>
            <w:r>
              <w:rPr>
                <w:rFonts w:ascii="Trebuchet MS" w:eastAsia="Trebuchet MS" w:hAnsi="Trebuchet MS" w:cs="Trebuchet MS"/>
              </w:rPr>
              <w:t>power</w:t>
            </w:r>
            <w:proofErr w:type="gramEnd"/>
            <w:r>
              <w:rPr>
                <w:rFonts w:ascii="Trebuchet MS" w:eastAsia="Trebuchet MS" w:hAnsi="Trebuchet MS" w:cs="Trebuchet MS"/>
              </w:rPr>
              <w:t xml:space="preserve"> leaf blower</w:t>
            </w:r>
            <w:r>
              <w:rPr>
                <w:rFonts w:ascii="Trebuchet MS" w:eastAsia="Trebuchet MS" w:hAnsi="Trebuchet MS" w:cs="Trebuchet MS"/>
              </w:rPr>
              <w:br/>
              <w:t>30.</w:t>
            </w:r>
            <w:r>
              <w:rPr>
                <w:rFonts w:ascii="Trebuchet MS" w:eastAsia="Trebuchet MS" w:hAnsi="Trebuchet MS" w:cs="Trebuchet MS"/>
              </w:rPr>
              <w:tab/>
            </w:r>
            <w:proofErr w:type="gramStart"/>
            <w:r>
              <w:rPr>
                <w:rFonts w:ascii="Trebuchet MS" w:eastAsia="Trebuchet MS" w:hAnsi="Trebuchet MS" w:cs="Trebuchet MS"/>
              </w:rPr>
              <w:t>power</w:t>
            </w:r>
            <w:proofErr w:type="gramEnd"/>
            <w:r>
              <w:rPr>
                <w:rFonts w:ascii="Trebuchet MS" w:eastAsia="Trebuchet MS" w:hAnsi="Trebuchet MS" w:cs="Trebuchet MS"/>
              </w:rPr>
              <w:t xml:space="preserve"> hedge trimmer</w:t>
            </w:r>
            <w:r>
              <w:rPr>
                <w:rFonts w:ascii="Trebuchet MS" w:eastAsia="Trebuchet MS" w:hAnsi="Trebuchet MS" w:cs="Trebuchet MS"/>
              </w:rPr>
              <w:br/>
              <w:t>31.</w:t>
            </w:r>
            <w:r>
              <w:rPr>
                <w:rFonts w:ascii="Trebuchet MS" w:eastAsia="Trebuchet MS" w:hAnsi="Trebuchet MS" w:cs="Trebuchet MS"/>
              </w:rPr>
              <w:tab/>
            </w:r>
            <w:proofErr w:type="gramStart"/>
            <w:r>
              <w:rPr>
                <w:rFonts w:ascii="Trebuchet MS" w:eastAsia="Trebuchet MS" w:hAnsi="Trebuchet MS" w:cs="Trebuchet MS"/>
              </w:rPr>
              <w:t>propagation</w:t>
            </w:r>
            <w:proofErr w:type="gramEnd"/>
            <w:r>
              <w:rPr>
                <w:rFonts w:ascii="Trebuchet MS" w:eastAsia="Trebuchet MS" w:hAnsi="Trebuchet MS" w:cs="Trebuchet MS"/>
              </w:rPr>
              <w:t xml:space="preserve"> mat</w:t>
            </w:r>
            <w:r>
              <w:rPr>
                <w:rFonts w:ascii="Trebuchet MS" w:eastAsia="Trebuchet MS" w:hAnsi="Trebuchet MS" w:cs="Trebuchet MS"/>
              </w:rPr>
              <w:br/>
              <w:t>32.</w:t>
            </w:r>
            <w:r>
              <w:rPr>
                <w:rFonts w:ascii="Trebuchet MS" w:eastAsia="Trebuchet MS" w:hAnsi="Trebuchet MS" w:cs="Trebuchet MS"/>
              </w:rPr>
              <w:tab/>
              <w:t>pruning saw</w:t>
            </w:r>
            <w:r>
              <w:rPr>
                <w:rFonts w:ascii="Trebuchet MS" w:eastAsia="Trebuchet MS" w:hAnsi="Trebuchet MS" w:cs="Trebuchet MS"/>
              </w:rPr>
              <w:br/>
            </w:r>
          </w:p>
        </w:tc>
        <w:tc>
          <w:tcPr>
            <w:tcW w:w="3375" w:type="dxa"/>
            <w:shd w:val="clear" w:color="auto" w:fill="auto"/>
            <w:tcMar>
              <w:top w:w="100" w:type="dxa"/>
              <w:left w:w="100" w:type="dxa"/>
              <w:bottom w:w="100" w:type="dxa"/>
              <w:right w:w="100" w:type="dxa"/>
            </w:tcMar>
          </w:tcPr>
          <w:p w:rsidR="001D1B8A" w:rsidRDefault="00A62B60">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lastRenderedPageBreak/>
              <w:t>33.      reel mower</w:t>
            </w:r>
          </w:p>
          <w:p w:rsidR="001D1B8A" w:rsidRDefault="00A62B60">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34.      </w:t>
            </w:r>
            <w:proofErr w:type="gramStart"/>
            <w:r>
              <w:rPr>
                <w:rFonts w:ascii="Trebuchet MS" w:eastAsia="Trebuchet MS" w:hAnsi="Trebuchet MS" w:cs="Trebuchet MS"/>
              </w:rPr>
              <w:t>rotary</w:t>
            </w:r>
            <w:proofErr w:type="gramEnd"/>
            <w:r>
              <w:rPr>
                <w:rFonts w:ascii="Trebuchet MS" w:eastAsia="Trebuchet MS" w:hAnsi="Trebuchet MS" w:cs="Trebuchet MS"/>
              </w:rPr>
              <w:t xml:space="preserve"> mower</w:t>
            </w:r>
            <w:r>
              <w:rPr>
                <w:rFonts w:ascii="Trebuchet MS" w:eastAsia="Trebuchet MS" w:hAnsi="Trebuchet MS" w:cs="Trebuchet MS"/>
              </w:rPr>
              <w:br/>
              <w:t>35.</w:t>
            </w:r>
            <w:r>
              <w:rPr>
                <w:rFonts w:ascii="Trebuchet MS" w:eastAsia="Trebuchet MS" w:hAnsi="Trebuchet MS" w:cs="Trebuchet MS"/>
              </w:rPr>
              <w:tab/>
            </w:r>
            <w:proofErr w:type="gramStart"/>
            <w:r>
              <w:rPr>
                <w:rFonts w:ascii="Trebuchet MS" w:eastAsia="Trebuchet MS" w:hAnsi="Trebuchet MS" w:cs="Trebuchet MS"/>
              </w:rPr>
              <w:t>rototiller</w:t>
            </w:r>
            <w:proofErr w:type="gramEnd"/>
            <w:r>
              <w:rPr>
                <w:rFonts w:ascii="Trebuchet MS" w:eastAsia="Trebuchet MS" w:hAnsi="Trebuchet MS" w:cs="Trebuchet MS"/>
              </w:rPr>
              <w:br/>
              <w:t>36.</w:t>
            </w:r>
            <w:r>
              <w:rPr>
                <w:rFonts w:ascii="Trebuchet MS" w:eastAsia="Trebuchet MS" w:hAnsi="Trebuchet MS" w:cs="Trebuchet MS"/>
              </w:rPr>
              <w:tab/>
            </w:r>
            <w:proofErr w:type="gramStart"/>
            <w:r>
              <w:rPr>
                <w:rFonts w:ascii="Trebuchet MS" w:eastAsia="Trebuchet MS" w:hAnsi="Trebuchet MS" w:cs="Trebuchet MS"/>
              </w:rPr>
              <w:t>round</w:t>
            </w:r>
            <w:proofErr w:type="gramEnd"/>
            <w:r>
              <w:rPr>
                <w:rFonts w:ascii="Trebuchet MS" w:eastAsia="Trebuchet MS" w:hAnsi="Trebuchet MS" w:cs="Trebuchet MS"/>
              </w:rPr>
              <w:t xml:space="preserve"> point shovel</w:t>
            </w:r>
            <w:r>
              <w:rPr>
                <w:rFonts w:ascii="Trebuchet MS" w:eastAsia="Trebuchet MS" w:hAnsi="Trebuchet MS" w:cs="Trebuchet MS"/>
              </w:rPr>
              <w:br/>
              <w:t>37.</w:t>
            </w:r>
            <w:r>
              <w:rPr>
                <w:rFonts w:ascii="Trebuchet MS" w:eastAsia="Trebuchet MS" w:hAnsi="Trebuchet MS" w:cs="Trebuchet MS"/>
              </w:rPr>
              <w:tab/>
            </w:r>
            <w:proofErr w:type="gramStart"/>
            <w:r>
              <w:rPr>
                <w:rFonts w:ascii="Trebuchet MS" w:eastAsia="Trebuchet MS" w:hAnsi="Trebuchet MS" w:cs="Trebuchet MS"/>
              </w:rPr>
              <w:t>safety</w:t>
            </w:r>
            <w:proofErr w:type="gramEnd"/>
            <w:r>
              <w:rPr>
                <w:rFonts w:ascii="Trebuchet MS" w:eastAsia="Trebuchet MS" w:hAnsi="Trebuchet MS" w:cs="Trebuchet MS"/>
              </w:rPr>
              <w:t xml:space="preserve"> goggles</w:t>
            </w:r>
            <w:r>
              <w:rPr>
                <w:rFonts w:ascii="Trebuchet MS" w:eastAsia="Trebuchet MS" w:hAnsi="Trebuchet MS" w:cs="Trebuchet MS"/>
              </w:rPr>
              <w:br/>
              <w:t>38.</w:t>
            </w:r>
            <w:r>
              <w:rPr>
                <w:rFonts w:ascii="Trebuchet MS" w:eastAsia="Trebuchet MS" w:hAnsi="Trebuchet MS" w:cs="Trebuchet MS"/>
              </w:rPr>
              <w:tab/>
            </w:r>
            <w:proofErr w:type="gramStart"/>
            <w:r>
              <w:rPr>
                <w:rFonts w:ascii="Trebuchet MS" w:eastAsia="Trebuchet MS" w:hAnsi="Trebuchet MS" w:cs="Trebuchet MS"/>
              </w:rPr>
              <w:t>scoop</w:t>
            </w:r>
            <w:proofErr w:type="gramEnd"/>
            <w:r>
              <w:rPr>
                <w:rFonts w:ascii="Trebuchet MS" w:eastAsia="Trebuchet MS" w:hAnsi="Trebuchet MS" w:cs="Trebuchet MS"/>
              </w:rPr>
              <w:t xml:space="preserve"> shovel</w:t>
            </w:r>
            <w:r>
              <w:rPr>
                <w:rFonts w:ascii="Trebuchet MS" w:eastAsia="Trebuchet MS" w:hAnsi="Trebuchet MS" w:cs="Trebuchet MS"/>
              </w:rPr>
              <w:br/>
              <w:t>39.</w:t>
            </w:r>
            <w:r>
              <w:rPr>
                <w:rFonts w:ascii="Trebuchet MS" w:eastAsia="Trebuchet MS" w:hAnsi="Trebuchet MS" w:cs="Trebuchet MS"/>
              </w:rPr>
              <w:tab/>
            </w:r>
            <w:proofErr w:type="gramStart"/>
            <w:r>
              <w:rPr>
                <w:rFonts w:ascii="Trebuchet MS" w:eastAsia="Trebuchet MS" w:hAnsi="Trebuchet MS" w:cs="Trebuchet MS"/>
              </w:rPr>
              <w:t>siphon</w:t>
            </w:r>
            <w:proofErr w:type="gramEnd"/>
            <w:r>
              <w:rPr>
                <w:rFonts w:ascii="Trebuchet MS" w:eastAsia="Trebuchet MS" w:hAnsi="Trebuchet MS" w:cs="Trebuchet MS"/>
              </w:rPr>
              <w:t xml:space="preserve"> </w:t>
            </w:r>
            <w:proofErr w:type="spellStart"/>
            <w:r>
              <w:rPr>
                <w:rFonts w:ascii="Trebuchet MS" w:eastAsia="Trebuchet MS" w:hAnsi="Trebuchet MS" w:cs="Trebuchet MS"/>
              </w:rPr>
              <w:t>proportioner</w:t>
            </w:r>
            <w:proofErr w:type="spellEnd"/>
            <w:r>
              <w:rPr>
                <w:rFonts w:ascii="Trebuchet MS" w:eastAsia="Trebuchet MS" w:hAnsi="Trebuchet MS" w:cs="Trebuchet MS"/>
              </w:rPr>
              <w:br/>
            </w:r>
            <w:r>
              <w:rPr>
                <w:rFonts w:ascii="Trebuchet MS" w:eastAsia="Trebuchet MS" w:hAnsi="Trebuchet MS" w:cs="Trebuchet MS"/>
              </w:rPr>
              <w:lastRenderedPageBreak/>
              <w:t>40.</w:t>
            </w:r>
            <w:r>
              <w:rPr>
                <w:rFonts w:ascii="Trebuchet MS" w:eastAsia="Trebuchet MS" w:hAnsi="Trebuchet MS" w:cs="Trebuchet MS"/>
              </w:rPr>
              <w:tab/>
            </w:r>
            <w:proofErr w:type="gramStart"/>
            <w:r>
              <w:rPr>
                <w:rFonts w:ascii="Trebuchet MS" w:eastAsia="Trebuchet MS" w:hAnsi="Trebuchet MS" w:cs="Trebuchet MS"/>
              </w:rPr>
              <w:t>soaker</w:t>
            </w:r>
            <w:proofErr w:type="gramEnd"/>
            <w:r>
              <w:rPr>
                <w:rFonts w:ascii="Trebuchet MS" w:eastAsia="Trebuchet MS" w:hAnsi="Trebuchet MS" w:cs="Trebuchet MS"/>
              </w:rPr>
              <w:t xml:space="preserve"> hose</w:t>
            </w:r>
            <w:r>
              <w:rPr>
                <w:rFonts w:ascii="Trebuchet MS" w:eastAsia="Trebuchet MS" w:hAnsi="Trebuchet MS" w:cs="Trebuchet MS"/>
              </w:rPr>
              <w:br/>
              <w:t>41.</w:t>
            </w:r>
            <w:r>
              <w:rPr>
                <w:rFonts w:ascii="Trebuchet MS" w:eastAsia="Trebuchet MS" w:hAnsi="Trebuchet MS" w:cs="Trebuchet MS"/>
              </w:rPr>
              <w:tab/>
            </w:r>
            <w:proofErr w:type="gramStart"/>
            <w:r>
              <w:rPr>
                <w:rFonts w:ascii="Trebuchet MS" w:eastAsia="Trebuchet MS" w:hAnsi="Trebuchet MS" w:cs="Trebuchet MS"/>
              </w:rPr>
              <w:t>soil</w:t>
            </w:r>
            <w:proofErr w:type="gramEnd"/>
            <w:r>
              <w:rPr>
                <w:rFonts w:ascii="Trebuchet MS" w:eastAsia="Trebuchet MS" w:hAnsi="Trebuchet MS" w:cs="Trebuchet MS"/>
              </w:rPr>
              <w:t xml:space="preserve"> sampling tube</w:t>
            </w:r>
            <w:r>
              <w:rPr>
                <w:rFonts w:ascii="Trebuchet MS" w:eastAsia="Trebuchet MS" w:hAnsi="Trebuchet MS" w:cs="Trebuchet MS"/>
              </w:rPr>
              <w:br/>
              <w:t>42.</w:t>
            </w:r>
            <w:r>
              <w:rPr>
                <w:rFonts w:ascii="Trebuchet MS" w:eastAsia="Trebuchet MS" w:hAnsi="Trebuchet MS" w:cs="Trebuchet MS"/>
              </w:rPr>
              <w:tab/>
            </w:r>
            <w:proofErr w:type="gramStart"/>
            <w:r>
              <w:rPr>
                <w:rFonts w:ascii="Trebuchet MS" w:eastAsia="Trebuchet MS" w:hAnsi="Trebuchet MS" w:cs="Trebuchet MS"/>
              </w:rPr>
              <w:t>spade</w:t>
            </w:r>
            <w:proofErr w:type="gramEnd"/>
            <w:r>
              <w:rPr>
                <w:rFonts w:ascii="Trebuchet MS" w:eastAsia="Trebuchet MS" w:hAnsi="Trebuchet MS" w:cs="Trebuchet MS"/>
              </w:rPr>
              <w:br/>
              <w:t>43.</w:t>
            </w:r>
            <w:r>
              <w:rPr>
                <w:rFonts w:ascii="Trebuchet MS" w:eastAsia="Trebuchet MS" w:hAnsi="Trebuchet MS" w:cs="Trebuchet MS"/>
              </w:rPr>
              <w:tab/>
              <w:t xml:space="preserve">square point (flat)   </w:t>
            </w:r>
          </w:p>
          <w:p w:rsidR="001D1B8A" w:rsidRDefault="00A62B60">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            </w:t>
            </w:r>
            <w:proofErr w:type="gramStart"/>
            <w:r>
              <w:rPr>
                <w:rFonts w:ascii="Trebuchet MS" w:eastAsia="Trebuchet MS" w:hAnsi="Trebuchet MS" w:cs="Trebuchet MS"/>
              </w:rPr>
              <w:t>shovel</w:t>
            </w:r>
            <w:proofErr w:type="gramEnd"/>
            <w:r>
              <w:rPr>
                <w:rFonts w:ascii="Trebuchet MS" w:eastAsia="Trebuchet MS" w:hAnsi="Trebuchet MS" w:cs="Trebuchet MS"/>
              </w:rPr>
              <w:br/>
              <w:t>44.</w:t>
            </w:r>
            <w:r>
              <w:rPr>
                <w:rFonts w:ascii="Trebuchet MS" w:eastAsia="Trebuchet MS" w:hAnsi="Trebuchet MS" w:cs="Trebuchet MS"/>
              </w:rPr>
              <w:tab/>
            </w:r>
            <w:proofErr w:type="gramStart"/>
            <w:r>
              <w:rPr>
                <w:rFonts w:ascii="Trebuchet MS" w:eastAsia="Trebuchet MS" w:hAnsi="Trebuchet MS" w:cs="Trebuchet MS"/>
              </w:rPr>
              <w:t>string</w:t>
            </w:r>
            <w:proofErr w:type="gramEnd"/>
            <w:r>
              <w:rPr>
                <w:rFonts w:ascii="Trebuchet MS" w:eastAsia="Trebuchet MS" w:hAnsi="Trebuchet MS" w:cs="Trebuchet MS"/>
              </w:rPr>
              <w:t xml:space="preserve"> trimmer</w:t>
            </w:r>
            <w:r>
              <w:rPr>
                <w:rFonts w:ascii="Trebuchet MS" w:eastAsia="Trebuchet MS" w:hAnsi="Trebuchet MS" w:cs="Trebuchet MS"/>
              </w:rPr>
              <w:br/>
              <w:t>45.</w:t>
            </w:r>
            <w:r>
              <w:rPr>
                <w:rFonts w:ascii="Trebuchet MS" w:eastAsia="Trebuchet MS" w:hAnsi="Trebuchet MS" w:cs="Trebuchet MS"/>
              </w:rPr>
              <w:tab/>
            </w:r>
            <w:proofErr w:type="gramStart"/>
            <w:r>
              <w:rPr>
                <w:rFonts w:ascii="Trebuchet MS" w:eastAsia="Trebuchet MS" w:hAnsi="Trebuchet MS" w:cs="Trebuchet MS"/>
              </w:rPr>
              <w:t>tape</w:t>
            </w:r>
            <w:proofErr w:type="gramEnd"/>
            <w:r>
              <w:rPr>
                <w:rFonts w:ascii="Trebuchet MS" w:eastAsia="Trebuchet MS" w:hAnsi="Trebuchet MS" w:cs="Trebuchet MS"/>
              </w:rPr>
              <w:t xml:space="preserve"> measure</w:t>
            </w:r>
            <w:r>
              <w:rPr>
                <w:rFonts w:ascii="Trebuchet MS" w:eastAsia="Trebuchet MS" w:hAnsi="Trebuchet MS" w:cs="Trebuchet MS"/>
              </w:rPr>
              <w:br/>
              <w:t>46.</w:t>
            </w:r>
            <w:r>
              <w:rPr>
                <w:rFonts w:ascii="Trebuchet MS" w:eastAsia="Trebuchet MS" w:hAnsi="Trebuchet MS" w:cs="Trebuchet MS"/>
              </w:rPr>
              <w:tab/>
            </w:r>
            <w:proofErr w:type="gramStart"/>
            <w:r>
              <w:rPr>
                <w:rFonts w:ascii="Trebuchet MS" w:eastAsia="Trebuchet MS" w:hAnsi="Trebuchet MS" w:cs="Trebuchet MS"/>
              </w:rPr>
              <w:t>tree</w:t>
            </w:r>
            <w:proofErr w:type="gramEnd"/>
            <w:r>
              <w:rPr>
                <w:rFonts w:ascii="Trebuchet MS" w:eastAsia="Trebuchet MS" w:hAnsi="Trebuchet MS" w:cs="Trebuchet MS"/>
              </w:rPr>
              <w:t xml:space="preserve"> caliper</w:t>
            </w:r>
            <w:r>
              <w:rPr>
                <w:rFonts w:ascii="Trebuchet MS" w:eastAsia="Trebuchet MS" w:hAnsi="Trebuchet MS" w:cs="Trebuchet MS"/>
              </w:rPr>
              <w:br/>
              <w:t>47.</w:t>
            </w:r>
            <w:r>
              <w:rPr>
                <w:rFonts w:ascii="Trebuchet MS" w:eastAsia="Trebuchet MS" w:hAnsi="Trebuchet MS" w:cs="Trebuchet MS"/>
              </w:rPr>
              <w:tab/>
            </w:r>
            <w:proofErr w:type="gramStart"/>
            <w:r>
              <w:rPr>
                <w:rFonts w:ascii="Trebuchet MS" w:eastAsia="Trebuchet MS" w:hAnsi="Trebuchet MS" w:cs="Trebuchet MS"/>
              </w:rPr>
              <w:t>trowel</w:t>
            </w:r>
            <w:proofErr w:type="gramEnd"/>
            <w:r>
              <w:rPr>
                <w:rFonts w:ascii="Trebuchet MS" w:eastAsia="Trebuchet MS" w:hAnsi="Trebuchet MS" w:cs="Trebuchet MS"/>
              </w:rPr>
              <w:br/>
              <w:t>48.</w:t>
            </w:r>
            <w:r>
              <w:rPr>
                <w:rFonts w:ascii="Trebuchet MS" w:eastAsia="Trebuchet MS" w:hAnsi="Trebuchet MS" w:cs="Trebuchet MS"/>
              </w:rPr>
              <w:tab/>
              <w:t>t- square</w:t>
            </w:r>
            <w:r>
              <w:rPr>
                <w:rFonts w:ascii="Trebuchet MS" w:eastAsia="Trebuchet MS" w:hAnsi="Trebuchet MS" w:cs="Trebuchet MS"/>
              </w:rPr>
              <w:br/>
            </w:r>
          </w:p>
        </w:tc>
      </w:tr>
    </w:tbl>
    <w:p w:rsidR="001D1B8A" w:rsidRDefault="00A62B60">
      <w:pPr>
        <w:pStyle w:val="Heading1"/>
        <w:numPr>
          <w:ilvl w:val="2"/>
          <w:numId w:val="4"/>
        </w:numPr>
        <w:pBdr>
          <w:top w:val="nil"/>
          <w:left w:val="nil"/>
          <w:bottom w:val="nil"/>
          <w:right w:val="nil"/>
          <w:between w:val="nil"/>
        </w:pBdr>
        <w:tabs>
          <w:tab w:val="left" w:pos="1260"/>
        </w:tabs>
        <w:spacing w:before="72"/>
        <w:ind w:left="1260"/>
      </w:pPr>
      <w:r>
        <w:lastRenderedPageBreak/>
        <w:t>Pruning Nursery Stock – Year 2018 &amp; 2021</w:t>
      </w:r>
    </w:p>
    <w:p w:rsidR="001D1B8A" w:rsidRDefault="00A62B60">
      <w:pPr>
        <w:pBdr>
          <w:top w:val="nil"/>
          <w:left w:val="nil"/>
          <w:bottom w:val="nil"/>
          <w:right w:val="nil"/>
          <w:between w:val="nil"/>
        </w:pBdr>
        <w:ind w:left="1260" w:right="270"/>
      </w:pPr>
      <w:r>
        <w:rPr>
          <w:rFonts w:ascii="Trebuchet MS" w:eastAsia="Trebuchet MS" w:hAnsi="Trebuchet MS" w:cs="Trebuchet MS"/>
        </w:rPr>
        <w:t xml:space="preserve">This practicum is designed to evaluate participants' knowledge of and ability in 1) assessing the problem presented, 2) reviewing alternative courses of action based on individual knowledge or reference information provided, and 3) deciding on a solution. </w:t>
      </w:r>
      <w:r>
        <w:rPr>
          <w:rFonts w:ascii="Trebuchet MS" w:eastAsia="Trebuchet MS" w:hAnsi="Trebuchet MS" w:cs="Trebuchet MS"/>
        </w:rPr>
        <w:t xml:space="preserve"> Possible solutions will be presented in multiple-choice form for the participant to mark on a score sheet.</w:t>
      </w:r>
    </w:p>
    <w:p w:rsidR="001D1B8A" w:rsidRDefault="00A62B60">
      <w:pPr>
        <w:pBdr>
          <w:top w:val="nil"/>
          <w:left w:val="nil"/>
          <w:bottom w:val="nil"/>
          <w:right w:val="nil"/>
          <w:between w:val="nil"/>
        </w:pBdr>
        <w:spacing w:before="68"/>
        <w:ind w:left="1260" w:right="226"/>
      </w:pPr>
      <w:r>
        <w:rPr>
          <w:rFonts w:ascii="Trebuchet MS" w:eastAsia="Trebuchet MS" w:hAnsi="Trebuchet MS" w:cs="Trebuchet MS"/>
        </w:rPr>
        <w:t>One or more nursery plants will be displayed with points marked for possible pruning cuts. No plant will actually be pruned.  Participants are to ev</w:t>
      </w:r>
      <w:r>
        <w:rPr>
          <w:rFonts w:ascii="Trebuchet MS" w:eastAsia="Trebuchet MS" w:hAnsi="Trebuchet MS" w:cs="Trebuchet MS"/>
        </w:rPr>
        <w:t>aluate each labeled point and decide if the plant part should be pruned or not for the improvement of the plant's health, form, and overall quality.  The answer choice then will be the combination of cuts that should be made. Participants will be allowed s</w:t>
      </w:r>
      <w:r>
        <w:rPr>
          <w:rFonts w:ascii="Trebuchet MS" w:eastAsia="Trebuchet MS" w:hAnsi="Trebuchet MS" w:cs="Trebuchet MS"/>
        </w:rPr>
        <w:t>ufficient time, not to exceed thirty-five (35) minutes, to complete this practicum.</w:t>
      </w:r>
    </w:p>
    <w:p w:rsidR="001D1B8A" w:rsidRDefault="00A62B60">
      <w:pPr>
        <w:pStyle w:val="Heading1"/>
        <w:numPr>
          <w:ilvl w:val="2"/>
          <w:numId w:val="4"/>
        </w:numPr>
        <w:pBdr>
          <w:top w:val="nil"/>
          <w:left w:val="nil"/>
          <w:bottom w:val="nil"/>
          <w:right w:val="nil"/>
          <w:between w:val="nil"/>
        </w:pBdr>
        <w:tabs>
          <w:tab w:val="left" w:pos="1197"/>
        </w:tabs>
      </w:pPr>
      <w:r>
        <w:t>Landscape Drawing – Year 2019 &amp; 2022</w:t>
      </w:r>
    </w:p>
    <w:p w:rsidR="001D1B8A" w:rsidRDefault="00A62B60">
      <w:pPr>
        <w:pBdr>
          <w:top w:val="nil"/>
          <w:left w:val="nil"/>
          <w:bottom w:val="nil"/>
          <w:right w:val="nil"/>
          <w:between w:val="nil"/>
        </w:pBdr>
        <w:spacing w:before="1"/>
        <w:ind w:left="1196" w:right="136"/>
      </w:pPr>
      <w:r>
        <w:rPr>
          <w:rFonts w:ascii="Trebuchet MS" w:eastAsia="Trebuchet MS" w:hAnsi="Trebuchet MS" w:cs="Trebuchet MS"/>
        </w:rPr>
        <w:t>This practicum is designed to evaluate participants' knowledge of and ability in 1) evaluating a landscape design, 2) reading a landsca</w:t>
      </w:r>
      <w:r>
        <w:rPr>
          <w:rFonts w:ascii="Trebuchet MS" w:eastAsia="Trebuchet MS" w:hAnsi="Trebuchet MS" w:cs="Trebuchet MS"/>
        </w:rPr>
        <w:t>pe drawing, 3) measuring and calculating materials needed to execute a landscape plan, and 4) evaluating factors that affect profitability of a landscape business.</w:t>
      </w:r>
    </w:p>
    <w:p w:rsidR="001D1B8A" w:rsidRDefault="00A62B60">
      <w:pPr>
        <w:pBdr>
          <w:top w:val="nil"/>
          <w:left w:val="nil"/>
          <w:bottom w:val="nil"/>
          <w:right w:val="nil"/>
          <w:between w:val="nil"/>
        </w:pBdr>
        <w:spacing w:before="68"/>
        <w:ind w:left="1196" w:right="222"/>
      </w:pPr>
      <w:r>
        <w:rPr>
          <w:rFonts w:ascii="Trebuchet MS" w:eastAsia="Trebuchet MS" w:hAnsi="Trebuchet MS" w:cs="Trebuchet MS"/>
        </w:rPr>
        <w:t xml:space="preserve">A landscape drawing and scratch paper will be provided to the participants.  There will be 10 objective questions about the landscape plan.  The questions may include, but are not limited to, such areas as determining how accent was provided in the public </w:t>
      </w:r>
      <w:r>
        <w:rPr>
          <w:rFonts w:ascii="Trebuchet MS" w:eastAsia="Trebuchet MS" w:hAnsi="Trebuchet MS" w:cs="Trebuchet MS"/>
        </w:rPr>
        <w:t xml:space="preserve">area, the form and size specified for a certain plant, the cost of fencing, the number of patio pavers required, the area of sod to be installed, the volume of mulch required, and the labor cost to install a ground cover bed. Participants will </w:t>
      </w:r>
      <w:proofErr w:type="gramStart"/>
      <w:r>
        <w:rPr>
          <w:rFonts w:ascii="Trebuchet MS" w:eastAsia="Trebuchet MS" w:hAnsi="Trebuchet MS" w:cs="Trebuchet MS"/>
        </w:rPr>
        <w:t>be  allowed</w:t>
      </w:r>
      <w:proofErr w:type="gramEnd"/>
      <w:r>
        <w:rPr>
          <w:rFonts w:ascii="Trebuchet MS" w:eastAsia="Trebuchet MS" w:hAnsi="Trebuchet MS" w:cs="Trebuchet MS"/>
        </w:rPr>
        <w:t xml:space="preserve"> </w:t>
      </w:r>
      <w:r>
        <w:rPr>
          <w:rFonts w:ascii="Trebuchet MS" w:eastAsia="Trebuchet MS" w:hAnsi="Trebuchet MS" w:cs="Trebuchet MS"/>
        </w:rPr>
        <w:t>sufficient time, not to exceed thirty-five (35) minutes, to complete this practicum.</w:t>
      </w:r>
    </w:p>
    <w:p w:rsidR="001D1B8A" w:rsidRDefault="001D1B8A">
      <w:pPr>
        <w:pBdr>
          <w:top w:val="nil"/>
          <w:left w:val="nil"/>
          <w:bottom w:val="nil"/>
          <w:right w:val="nil"/>
          <w:between w:val="nil"/>
        </w:pBdr>
        <w:spacing w:before="1"/>
        <w:rPr>
          <w:rFonts w:ascii="Trebuchet MS" w:eastAsia="Trebuchet MS" w:hAnsi="Trebuchet MS" w:cs="Trebuchet MS"/>
          <w:sz w:val="24"/>
          <w:szCs w:val="24"/>
        </w:rPr>
      </w:pPr>
    </w:p>
    <w:p w:rsidR="001D1B8A" w:rsidRDefault="00A62B60">
      <w:pPr>
        <w:pStyle w:val="Heading1"/>
        <w:numPr>
          <w:ilvl w:val="0"/>
          <w:numId w:val="4"/>
        </w:numPr>
        <w:pBdr>
          <w:top w:val="nil"/>
          <w:left w:val="nil"/>
          <w:bottom w:val="nil"/>
          <w:right w:val="nil"/>
          <w:between w:val="nil"/>
        </w:pBdr>
        <w:tabs>
          <w:tab w:val="left" w:pos="477"/>
        </w:tabs>
        <w:ind w:hanging="360"/>
      </w:pPr>
      <w:r>
        <w:t>Suggested References</w:t>
      </w:r>
    </w:p>
    <w:p w:rsidR="001D1B8A" w:rsidRDefault="001D1B8A">
      <w:pPr>
        <w:tabs>
          <w:tab w:val="left" w:pos="477"/>
        </w:tabs>
      </w:pPr>
    </w:p>
    <w:p w:rsidR="001D1B8A" w:rsidRDefault="00A62B60">
      <w:pPr>
        <w:widowControl/>
        <w:ind w:firstLine="720"/>
        <w:rPr>
          <w:rFonts w:ascii="Trebuchet MS" w:eastAsia="Trebuchet MS" w:hAnsi="Trebuchet MS" w:cs="Trebuchet MS"/>
          <w:b/>
        </w:rPr>
      </w:pPr>
      <w:r>
        <w:rPr>
          <w:rFonts w:ascii="Trebuchet MS" w:eastAsia="Trebuchet MS" w:hAnsi="Trebuchet MS" w:cs="Trebuchet MS"/>
          <w:b/>
        </w:rPr>
        <w:t>ITCS University of Illinois</w:t>
      </w:r>
    </w:p>
    <w:p w:rsidR="001D1B8A" w:rsidRDefault="001D1B8A">
      <w:pPr>
        <w:widowControl/>
        <w:ind w:firstLine="720"/>
        <w:rPr>
          <w:rFonts w:ascii="Trebuchet MS" w:eastAsia="Trebuchet MS" w:hAnsi="Trebuchet MS" w:cs="Trebuchet MS"/>
          <w:b/>
        </w:rPr>
      </w:pPr>
    </w:p>
    <w:p w:rsidR="001D1B8A" w:rsidRDefault="00A62B60">
      <w:pPr>
        <w:tabs>
          <w:tab w:val="left" w:pos="477"/>
        </w:tabs>
        <w:ind w:left="720"/>
      </w:pPr>
      <w:r>
        <w:rPr>
          <w:rFonts w:ascii="Trebuchet MS" w:eastAsia="Trebuchet MS" w:hAnsi="Trebuchet MS" w:cs="Trebuchet MS"/>
        </w:rPr>
        <w:t xml:space="preserve">X190 Horticulture Plant Identification Flash Cards (new) </w:t>
      </w:r>
      <w:r>
        <w:rPr>
          <w:rFonts w:ascii="Trebuchet MS" w:eastAsia="Trebuchet MS" w:hAnsi="Trebuchet MS" w:cs="Trebuchet MS"/>
        </w:rPr>
        <w:br/>
      </w:r>
      <w:r>
        <w:rPr>
          <w:rFonts w:ascii="Trebuchet MS" w:eastAsia="Trebuchet MS" w:hAnsi="Trebuchet MS" w:cs="Trebuchet MS"/>
        </w:rPr>
        <w:tab/>
        <w:t>https://pubsplus.illinois.edu/X190.html</w:t>
      </w:r>
      <w:r>
        <w:rPr>
          <w:rFonts w:ascii="Trebuchet MS" w:eastAsia="Trebuchet MS" w:hAnsi="Trebuchet MS" w:cs="Trebuchet MS"/>
        </w:rPr>
        <w:br/>
        <w:t xml:space="preserve">MDS690 Horticulture </w:t>
      </w:r>
      <w:r>
        <w:rPr>
          <w:rFonts w:ascii="Trebuchet MS" w:eastAsia="Trebuchet MS" w:hAnsi="Trebuchet MS" w:cs="Trebuchet MS"/>
        </w:rPr>
        <w:t xml:space="preserve">Plant Identification – Digital Flash Card Set CD-ROM (new) </w:t>
      </w:r>
      <w:r>
        <w:rPr>
          <w:rFonts w:ascii="Trebuchet MS" w:eastAsia="Trebuchet MS" w:hAnsi="Trebuchet MS" w:cs="Trebuchet MS"/>
        </w:rPr>
        <w:br/>
      </w:r>
      <w:r>
        <w:rPr>
          <w:rFonts w:ascii="Trebuchet MS" w:eastAsia="Trebuchet MS" w:hAnsi="Trebuchet MS" w:cs="Trebuchet MS"/>
        </w:rPr>
        <w:tab/>
      </w:r>
      <w:hyperlink r:id="rId9">
        <w:r>
          <w:rPr>
            <w:rFonts w:ascii="Trebuchet MS" w:eastAsia="Trebuchet MS" w:hAnsi="Trebuchet MS" w:cs="Trebuchet MS"/>
            <w:color w:val="1155CC"/>
            <w:u w:val="single"/>
          </w:rPr>
          <w:t>https://pubsplus.illinois.edu/MDS690.html</w:t>
        </w:r>
      </w:hyperlink>
    </w:p>
    <w:p w:rsidR="001D1B8A" w:rsidRDefault="001D1B8A">
      <w:pPr>
        <w:tabs>
          <w:tab w:val="left" w:pos="477"/>
        </w:tabs>
        <w:ind w:left="720"/>
      </w:pPr>
    </w:p>
    <w:p w:rsidR="001D1B8A" w:rsidRDefault="00A62B60">
      <w:pPr>
        <w:tabs>
          <w:tab w:val="left" w:pos="477"/>
        </w:tabs>
        <w:ind w:left="720"/>
      </w:pPr>
      <w:r>
        <w:rPr>
          <w:rFonts w:ascii="Trebuchet MS" w:eastAsia="Trebuchet MS" w:hAnsi="Trebuchet MS" w:cs="Trebuchet MS"/>
        </w:rPr>
        <w:lastRenderedPageBreak/>
        <w:t xml:space="preserve">A catalog of instructional materials is available from ITCS Instructional Materials at </w:t>
      </w:r>
      <w:hyperlink r:id="rId10">
        <w:r>
          <w:rPr>
            <w:rFonts w:ascii="Trebuchet MS" w:eastAsia="Trebuchet MS" w:hAnsi="Trebuchet MS" w:cs="Trebuchet MS"/>
            <w:color w:val="1155CC"/>
            <w:u w:val="single"/>
          </w:rPr>
          <w:t>https://pubsplus.illinois.edu/</w:t>
        </w:r>
      </w:hyperlink>
      <w:r>
        <w:rPr>
          <w:rFonts w:ascii="Trebuchet MS" w:eastAsia="Trebuchet MS" w:hAnsi="Trebuchet MS" w:cs="Trebuchet MS"/>
        </w:rPr>
        <w:t>. To place an order please call 1-800-345-6087, fax your order to 217-333-3917, or email pubsplus@illinois.edu</w:t>
      </w:r>
    </w:p>
    <w:p w:rsidR="001D1B8A" w:rsidRDefault="00A62B60">
      <w:pPr>
        <w:pStyle w:val="Heading1"/>
        <w:numPr>
          <w:ilvl w:val="1"/>
          <w:numId w:val="4"/>
        </w:numPr>
        <w:pBdr>
          <w:top w:val="nil"/>
          <w:left w:val="nil"/>
          <w:bottom w:val="nil"/>
          <w:right w:val="nil"/>
          <w:between w:val="nil"/>
        </w:pBdr>
        <w:tabs>
          <w:tab w:val="left" w:pos="837"/>
        </w:tabs>
        <w:spacing w:before="140"/>
      </w:pPr>
      <w:r>
        <w:t>Miscellaneous</w:t>
      </w:r>
    </w:p>
    <w:p w:rsidR="001D1B8A" w:rsidRDefault="00A62B60">
      <w:pPr>
        <w:pBdr>
          <w:top w:val="nil"/>
          <w:left w:val="nil"/>
          <w:bottom w:val="nil"/>
          <w:right w:val="nil"/>
          <w:between w:val="nil"/>
        </w:pBdr>
        <w:ind w:left="1196" w:right="453" w:hanging="360"/>
        <w:rPr>
          <w:rFonts w:ascii="Trebuchet MS" w:eastAsia="Trebuchet MS" w:hAnsi="Trebuchet MS" w:cs="Trebuchet MS"/>
        </w:rPr>
      </w:pPr>
      <w:proofErr w:type="spellStart"/>
      <w:r>
        <w:rPr>
          <w:rFonts w:ascii="Trebuchet MS" w:eastAsia="Trebuchet MS" w:hAnsi="Trebuchet MS" w:cs="Trebuchet MS"/>
        </w:rPr>
        <w:t>Dirr</w:t>
      </w:r>
      <w:proofErr w:type="spellEnd"/>
      <w:r>
        <w:rPr>
          <w:rFonts w:ascii="Trebuchet MS" w:eastAsia="Trebuchet MS" w:hAnsi="Trebuchet MS" w:cs="Trebuchet MS"/>
        </w:rPr>
        <w:t xml:space="preserve">, M.A. 1998.  </w:t>
      </w:r>
      <w:r>
        <w:rPr>
          <w:rFonts w:ascii="Trebuchet MS" w:eastAsia="Trebuchet MS" w:hAnsi="Trebuchet MS" w:cs="Trebuchet MS"/>
          <w:i/>
        </w:rPr>
        <w:t xml:space="preserve">Manual of Woody Landscape Plants.  </w:t>
      </w:r>
      <w:r>
        <w:rPr>
          <w:rFonts w:ascii="Trebuchet MS" w:eastAsia="Trebuchet MS" w:hAnsi="Trebuchet MS" w:cs="Trebuchet MS"/>
        </w:rPr>
        <w:t>Stipes Publishing Co., 10-12 Chester St., Champaign, IL</w:t>
      </w:r>
    </w:p>
    <w:p w:rsidR="001D1B8A" w:rsidRDefault="00A62B60">
      <w:pPr>
        <w:pBdr>
          <w:top w:val="nil"/>
          <w:left w:val="nil"/>
          <w:bottom w:val="nil"/>
          <w:right w:val="nil"/>
          <w:between w:val="nil"/>
        </w:pBdr>
        <w:ind w:left="836"/>
        <w:rPr>
          <w:rFonts w:ascii="Trebuchet MS" w:eastAsia="Trebuchet MS" w:hAnsi="Trebuchet MS" w:cs="Trebuchet MS"/>
        </w:rPr>
      </w:pPr>
      <w:r>
        <w:rPr>
          <w:rFonts w:ascii="Trebuchet MS" w:eastAsia="Trebuchet MS" w:hAnsi="Trebuchet MS" w:cs="Trebuchet MS"/>
        </w:rPr>
        <w:t xml:space="preserve">Griffiths, M. 1994.  </w:t>
      </w:r>
      <w:r>
        <w:rPr>
          <w:rFonts w:ascii="Trebuchet MS" w:eastAsia="Trebuchet MS" w:hAnsi="Trebuchet MS" w:cs="Trebuchet MS"/>
          <w:i/>
        </w:rPr>
        <w:t xml:space="preserve">Index of Garden Plants.  </w:t>
      </w:r>
      <w:r>
        <w:rPr>
          <w:rFonts w:ascii="Trebuchet MS" w:eastAsia="Trebuchet MS" w:hAnsi="Trebuchet MS" w:cs="Trebuchet MS"/>
        </w:rPr>
        <w:t>Timber Press, Inc., Portland, OR</w:t>
      </w:r>
    </w:p>
    <w:p w:rsidR="001D1B8A" w:rsidRDefault="00A62B60">
      <w:pPr>
        <w:pBdr>
          <w:top w:val="nil"/>
          <w:left w:val="nil"/>
          <w:bottom w:val="nil"/>
          <w:right w:val="nil"/>
          <w:between w:val="nil"/>
        </w:pBdr>
        <w:ind w:left="836" w:right="136"/>
        <w:rPr>
          <w:rFonts w:ascii="Trebuchet MS" w:eastAsia="Trebuchet MS" w:hAnsi="Trebuchet MS" w:cs="Trebuchet MS"/>
        </w:rPr>
      </w:pPr>
      <w:r>
        <w:rPr>
          <w:rFonts w:ascii="Trebuchet MS" w:eastAsia="Trebuchet MS" w:hAnsi="Trebuchet MS" w:cs="Trebuchet MS"/>
        </w:rPr>
        <w:t xml:space="preserve">Hartmann, H.T. &amp; D.E. Kester. 2002.  </w:t>
      </w:r>
      <w:r>
        <w:rPr>
          <w:rFonts w:ascii="Trebuchet MS" w:eastAsia="Trebuchet MS" w:hAnsi="Trebuchet MS" w:cs="Trebuchet MS"/>
          <w:i/>
        </w:rPr>
        <w:t xml:space="preserve">Plant Propagation.  </w:t>
      </w:r>
      <w:r>
        <w:rPr>
          <w:rFonts w:ascii="Trebuchet MS" w:eastAsia="Trebuchet MS" w:hAnsi="Trebuchet MS" w:cs="Trebuchet MS"/>
        </w:rPr>
        <w:t>Prentice-Hall, Inc., Englewood Cliffs, NJ.</w:t>
      </w:r>
    </w:p>
    <w:p w:rsidR="001D1B8A" w:rsidRDefault="00A62B60">
      <w:pPr>
        <w:pBdr>
          <w:top w:val="nil"/>
          <w:left w:val="nil"/>
          <w:bottom w:val="nil"/>
          <w:right w:val="nil"/>
          <w:between w:val="nil"/>
        </w:pBdr>
        <w:ind w:left="836" w:right="136"/>
        <w:rPr>
          <w:rFonts w:ascii="Trebuchet MS" w:eastAsia="Trebuchet MS" w:hAnsi="Trebuchet MS" w:cs="Trebuchet MS"/>
        </w:rPr>
      </w:pPr>
      <w:proofErr w:type="spellStart"/>
      <w:r>
        <w:rPr>
          <w:rFonts w:ascii="Trebuchet MS" w:eastAsia="Trebuchet MS" w:hAnsi="Trebuchet MS" w:cs="Trebuchet MS"/>
        </w:rPr>
        <w:t>Janick</w:t>
      </w:r>
      <w:proofErr w:type="spellEnd"/>
      <w:r>
        <w:rPr>
          <w:rFonts w:ascii="Trebuchet MS" w:eastAsia="Trebuchet MS" w:hAnsi="Trebuchet MS" w:cs="Trebuchet MS"/>
        </w:rPr>
        <w:t xml:space="preserve"> J. 1986.  </w:t>
      </w:r>
      <w:r>
        <w:rPr>
          <w:rFonts w:ascii="Trebuchet MS" w:eastAsia="Trebuchet MS" w:hAnsi="Trebuchet MS" w:cs="Trebuchet MS"/>
          <w:i/>
        </w:rPr>
        <w:t xml:space="preserve">Horticultural Science.  </w:t>
      </w:r>
      <w:r>
        <w:rPr>
          <w:rFonts w:ascii="Trebuchet MS" w:eastAsia="Trebuchet MS" w:hAnsi="Trebuchet MS" w:cs="Trebuchet MS"/>
        </w:rPr>
        <w:t xml:space="preserve">W.H. Freeman and Company, San Francisco, CA. Schrock, D. (editor), 2001. </w:t>
      </w:r>
      <w:r>
        <w:rPr>
          <w:rFonts w:ascii="Trebuchet MS" w:eastAsia="Trebuchet MS" w:hAnsi="Trebuchet MS" w:cs="Trebuchet MS"/>
          <w:i/>
        </w:rPr>
        <w:t xml:space="preserve">Illinois Master Gardener Manual. </w:t>
      </w:r>
      <w:r>
        <w:rPr>
          <w:rFonts w:ascii="Trebuchet MS" w:eastAsia="Trebuchet MS" w:hAnsi="Trebuchet MS" w:cs="Trebuchet MS"/>
        </w:rPr>
        <w:t>ITCS Instructional Materials,</w:t>
      </w:r>
    </w:p>
    <w:p w:rsidR="001D1B8A" w:rsidRDefault="00A62B60">
      <w:pPr>
        <w:pBdr>
          <w:top w:val="nil"/>
          <w:left w:val="nil"/>
          <w:bottom w:val="nil"/>
          <w:right w:val="nil"/>
          <w:between w:val="nil"/>
        </w:pBdr>
        <w:ind w:left="1196"/>
      </w:pPr>
      <w:r>
        <w:rPr>
          <w:rFonts w:ascii="Trebuchet MS" w:eastAsia="Trebuchet MS" w:hAnsi="Trebuchet MS" w:cs="Trebuchet MS"/>
        </w:rPr>
        <w:t>University of Illinois, Urbana, IL</w:t>
      </w:r>
    </w:p>
    <w:p w:rsidR="001D1B8A" w:rsidRDefault="00A62B60">
      <w:pPr>
        <w:pBdr>
          <w:top w:val="nil"/>
          <w:left w:val="nil"/>
          <w:bottom w:val="nil"/>
          <w:right w:val="nil"/>
          <w:between w:val="nil"/>
        </w:pBdr>
        <w:spacing w:before="1"/>
        <w:ind w:left="1196" w:right="136" w:hanging="360"/>
        <w:rPr>
          <w:rFonts w:ascii="Trebuchet MS" w:eastAsia="Trebuchet MS" w:hAnsi="Trebuchet MS" w:cs="Trebuchet MS"/>
        </w:rPr>
      </w:pPr>
      <w:r>
        <w:rPr>
          <w:rFonts w:ascii="Trebuchet MS" w:eastAsia="Trebuchet MS" w:hAnsi="Trebuchet MS" w:cs="Trebuchet MS"/>
        </w:rPr>
        <w:t xml:space="preserve">Still S.  1995. </w:t>
      </w:r>
      <w:r>
        <w:rPr>
          <w:rFonts w:ascii="Trebuchet MS" w:eastAsia="Trebuchet MS" w:hAnsi="Trebuchet MS" w:cs="Trebuchet MS"/>
          <w:i/>
        </w:rPr>
        <w:t xml:space="preserve">Manual of Herbaceous Ornamental Plants. </w:t>
      </w:r>
      <w:r>
        <w:rPr>
          <w:rFonts w:ascii="Trebuchet MS" w:eastAsia="Trebuchet MS" w:hAnsi="Trebuchet MS" w:cs="Trebuchet MS"/>
        </w:rPr>
        <w:t>Stipe</w:t>
      </w:r>
      <w:r>
        <w:rPr>
          <w:rFonts w:ascii="Trebuchet MS" w:eastAsia="Trebuchet MS" w:hAnsi="Trebuchet MS" w:cs="Trebuchet MS"/>
        </w:rPr>
        <w:t>s Publishing Co., 10-12 Chester St., Champaign, IL</w:t>
      </w:r>
    </w:p>
    <w:p w:rsidR="001D1B8A" w:rsidRDefault="00A62B60">
      <w:pPr>
        <w:pStyle w:val="Heading1"/>
        <w:numPr>
          <w:ilvl w:val="1"/>
          <w:numId w:val="4"/>
        </w:numPr>
        <w:pBdr>
          <w:top w:val="nil"/>
          <w:left w:val="nil"/>
          <w:bottom w:val="nil"/>
          <w:right w:val="nil"/>
          <w:between w:val="nil"/>
        </w:pBdr>
        <w:tabs>
          <w:tab w:val="left" w:pos="837"/>
        </w:tabs>
        <w:spacing w:before="140"/>
      </w:pPr>
      <w:r>
        <w:t>Judging Guides</w:t>
      </w:r>
    </w:p>
    <w:p w:rsidR="001D1B8A" w:rsidRDefault="00A62B60">
      <w:pPr>
        <w:pBdr>
          <w:top w:val="nil"/>
          <w:left w:val="nil"/>
          <w:bottom w:val="nil"/>
          <w:right w:val="nil"/>
          <w:between w:val="nil"/>
        </w:pBdr>
        <w:tabs>
          <w:tab w:val="left" w:pos="1183"/>
        </w:tabs>
        <w:ind w:left="836"/>
      </w:pPr>
      <w:r>
        <w:rPr>
          <w:rFonts w:ascii="Trebuchet MS" w:eastAsia="Trebuchet MS" w:hAnsi="Trebuchet MS" w:cs="Trebuchet MS"/>
        </w:rPr>
        <w:t>*</w:t>
      </w:r>
      <w:r>
        <w:rPr>
          <w:rFonts w:ascii="Trebuchet MS" w:eastAsia="Trebuchet MS" w:hAnsi="Trebuchet MS" w:cs="Trebuchet MS"/>
        </w:rPr>
        <w:tab/>
        <w:t>Classes 1a through 1c shall be judged according to:</w:t>
      </w:r>
    </w:p>
    <w:p w:rsidR="001D1B8A" w:rsidRDefault="00A62B60">
      <w:pPr>
        <w:pBdr>
          <w:top w:val="nil"/>
          <w:left w:val="nil"/>
          <w:bottom w:val="nil"/>
          <w:right w:val="nil"/>
          <w:between w:val="nil"/>
        </w:pBdr>
        <w:ind w:left="1196" w:right="453" w:hanging="360"/>
      </w:pPr>
      <w:r>
        <w:rPr>
          <w:rFonts w:ascii="Trebuchet MS" w:eastAsia="Trebuchet MS" w:hAnsi="Trebuchet MS" w:cs="Trebuchet MS"/>
        </w:rPr>
        <w:t>University of Wisconsin at River Falls. A manual for flower judging (Pi Alpha Xi), eighth edition.  Department of Plant and Earth Science, River Falls, WI 54022. (715)425- 3345</w:t>
      </w:r>
    </w:p>
    <w:p w:rsidR="001D1B8A" w:rsidRDefault="00A62B60">
      <w:pPr>
        <w:pBdr>
          <w:top w:val="nil"/>
          <w:left w:val="nil"/>
          <w:bottom w:val="nil"/>
          <w:right w:val="nil"/>
          <w:between w:val="nil"/>
        </w:pBdr>
        <w:spacing w:before="117"/>
        <w:ind w:left="836"/>
      </w:pPr>
      <w:r>
        <w:rPr>
          <w:rFonts w:ascii="Trebuchet MS" w:eastAsia="Trebuchet MS" w:hAnsi="Trebuchet MS" w:cs="Trebuchet MS"/>
        </w:rPr>
        <w:t>*</w:t>
      </w:r>
      <w:proofErr w:type="gramStart"/>
      <w:r>
        <w:rPr>
          <w:rFonts w:ascii="Trebuchet MS" w:eastAsia="Trebuchet MS" w:hAnsi="Trebuchet MS" w:cs="Trebuchet MS"/>
        </w:rPr>
        <w:t>*  Classes</w:t>
      </w:r>
      <w:proofErr w:type="gramEnd"/>
      <w:r>
        <w:rPr>
          <w:rFonts w:ascii="Trebuchet MS" w:eastAsia="Trebuchet MS" w:hAnsi="Trebuchet MS" w:cs="Trebuchet MS"/>
        </w:rPr>
        <w:t xml:space="preserve"> 1d through 1f shall be judged according to:</w:t>
      </w:r>
    </w:p>
    <w:p w:rsidR="001D1B8A" w:rsidRDefault="00A62B60">
      <w:pPr>
        <w:pBdr>
          <w:top w:val="nil"/>
          <w:left w:val="nil"/>
          <w:bottom w:val="nil"/>
          <w:right w:val="nil"/>
          <w:between w:val="nil"/>
        </w:pBdr>
        <w:spacing w:before="1"/>
        <w:ind w:left="1196" w:right="136" w:hanging="360"/>
      </w:pPr>
      <w:r>
        <w:rPr>
          <w:rFonts w:ascii="Trebuchet MS" w:eastAsia="Trebuchet MS" w:hAnsi="Trebuchet MS" w:cs="Trebuchet MS"/>
        </w:rPr>
        <w:t>American Association of Nurserymen. 1973. American Standards for Nursery Stock.  AAN, 230 Southern Building, Washington, DC.</w:t>
      </w:r>
    </w:p>
    <w:p w:rsidR="001D1B8A" w:rsidRDefault="00A62B60">
      <w:pPr>
        <w:pStyle w:val="Heading1"/>
        <w:numPr>
          <w:ilvl w:val="1"/>
          <w:numId w:val="4"/>
        </w:numPr>
        <w:pBdr>
          <w:top w:val="nil"/>
          <w:left w:val="nil"/>
          <w:bottom w:val="nil"/>
          <w:right w:val="nil"/>
          <w:between w:val="nil"/>
        </w:pBdr>
        <w:tabs>
          <w:tab w:val="left" w:pos="837"/>
        </w:tabs>
        <w:spacing w:before="138"/>
      </w:pPr>
      <w:r>
        <w:t>Other</w:t>
      </w:r>
    </w:p>
    <w:p w:rsidR="001D1B8A" w:rsidRDefault="00A62B60">
      <w:pPr>
        <w:pBdr>
          <w:top w:val="nil"/>
          <w:left w:val="nil"/>
          <w:bottom w:val="nil"/>
          <w:right w:val="nil"/>
          <w:between w:val="nil"/>
        </w:pBdr>
        <w:spacing w:before="1"/>
        <w:ind w:left="836" w:right="136"/>
        <w:rPr>
          <w:rFonts w:ascii="Trebuchet MS" w:eastAsia="Trebuchet MS" w:hAnsi="Trebuchet MS" w:cs="Trebuchet MS"/>
        </w:rPr>
      </w:pPr>
      <w:r>
        <w:rPr>
          <w:rFonts w:ascii="Trebuchet MS" w:eastAsia="Trebuchet MS" w:hAnsi="Trebuchet MS" w:cs="Trebuchet MS"/>
          <w:i/>
        </w:rPr>
        <w:t xml:space="preserve">Career Development Events </w:t>
      </w:r>
      <w:proofErr w:type="gramStart"/>
      <w:r>
        <w:rPr>
          <w:rFonts w:ascii="Trebuchet MS" w:eastAsia="Trebuchet MS" w:hAnsi="Trebuchet MS" w:cs="Trebuchet MS"/>
          <w:i/>
        </w:rPr>
        <w:t>Handbook  2017</w:t>
      </w:r>
      <w:proofErr w:type="gramEnd"/>
      <w:r>
        <w:rPr>
          <w:rFonts w:ascii="Trebuchet MS" w:eastAsia="Trebuchet MS" w:hAnsi="Trebuchet MS" w:cs="Trebuchet MS"/>
          <w:i/>
        </w:rPr>
        <w:t xml:space="preserve">-2021. </w:t>
      </w:r>
      <w:r>
        <w:rPr>
          <w:rFonts w:ascii="Trebuchet MS" w:eastAsia="Trebuchet MS" w:hAnsi="Trebuchet MS" w:cs="Trebuchet MS"/>
        </w:rPr>
        <w:t>National FFA Organization, P.O. Box 68960, 6060 FFA Drive, Indianapolis, IN.46</w:t>
      </w:r>
      <w:r>
        <w:rPr>
          <w:rFonts w:ascii="Trebuchet MS" w:eastAsia="Trebuchet MS" w:hAnsi="Trebuchet MS" w:cs="Trebuchet MS"/>
        </w:rPr>
        <w:t>268-6060.</w:t>
      </w:r>
    </w:p>
    <w:p w:rsidR="001D1B8A" w:rsidRDefault="001D1B8A">
      <w:pPr>
        <w:pBdr>
          <w:top w:val="nil"/>
          <w:left w:val="nil"/>
          <w:bottom w:val="nil"/>
          <w:right w:val="nil"/>
          <w:between w:val="nil"/>
        </w:pBdr>
        <w:spacing w:before="1"/>
        <w:ind w:left="836" w:right="136"/>
        <w:rPr>
          <w:rFonts w:ascii="Trebuchet MS" w:eastAsia="Trebuchet MS" w:hAnsi="Trebuchet MS" w:cs="Trebuchet MS"/>
        </w:rPr>
      </w:pPr>
    </w:p>
    <w:p w:rsidR="001D1B8A" w:rsidRDefault="001D1B8A">
      <w:pPr>
        <w:pBdr>
          <w:top w:val="nil"/>
          <w:left w:val="nil"/>
          <w:bottom w:val="nil"/>
          <w:right w:val="nil"/>
          <w:between w:val="nil"/>
        </w:pBdr>
        <w:spacing w:before="1"/>
        <w:ind w:left="836" w:right="136"/>
        <w:rPr>
          <w:rFonts w:ascii="Trebuchet MS" w:eastAsia="Trebuchet MS" w:hAnsi="Trebuchet MS" w:cs="Trebuchet MS"/>
        </w:rPr>
      </w:pPr>
    </w:p>
    <w:p w:rsidR="001D1B8A" w:rsidRDefault="001D1B8A">
      <w:pPr>
        <w:pBdr>
          <w:top w:val="nil"/>
          <w:left w:val="nil"/>
          <w:bottom w:val="nil"/>
          <w:right w:val="nil"/>
          <w:between w:val="nil"/>
        </w:pBdr>
        <w:rPr>
          <w:rFonts w:ascii="Trebuchet MS" w:eastAsia="Trebuchet MS" w:hAnsi="Trebuchet MS" w:cs="Trebuchet MS"/>
        </w:rPr>
      </w:pPr>
    </w:p>
    <w:sectPr w:rsidR="001D1B8A">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2B60">
      <w:r>
        <w:separator/>
      </w:r>
    </w:p>
  </w:endnote>
  <w:endnote w:type="continuationSeparator" w:id="0">
    <w:p w:rsidR="00000000" w:rsidRDefault="00A6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8A" w:rsidRDefault="001D1B8A">
    <w:pPr>
      <w:pBdr>
        <w:top w:val="nil"/>
        <w:left w:val="nil"/>
        <w:bottom w:val="nil"/>
        <w:right w:val="nil"/>
        <w:between w:val="nil"/>
      </w:pBdr>
      <w:spacing w:after="729"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2B60">
      <w:r>
        <w:separator/>
      </w:r>
    </w:p>
  </w:footnote>
  <w:footnote w:type="continuationSeparator" w:id="0">
    <w:p w:rsidR="00000000" w:rsidRDefault="00A6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8A" w:rsidRDefault="00A62B60">
    <w:pPr>
      <w:pBdr>
        <w:top w:val="nil"/>
        <w:left w:val="nil"/>
        <w:bottom w:val="nil"/>
        <w:right w:val="nil"/>
        <w:between w:val="nil"/>
      </w:pBdr>
      <w:spacing w:before="718" w:line="14" w:lineRule="auto"/>
      <w:jc w:val="right"/>
      <w:rPr>
        <w:sz w:val="20"/>
        <w:szCs w:val="20"/>
      </w:rPr>
    </w:pPr>
    <w:r>
      <w:rPr>
        <w:sz w:val="20"/>
        <w:szCs w:val="20"/>
      </w:rPr>
      <w:t>Spring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23890"/>
    <w:multiLevelType w:val="multilevel"/>
    <w:tmpl w:val="7B5CE78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4C8A0EDE"/>
    <w:multiLevelType w:val="multilevel"/>
    <w:tmpl w:val="2346A4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4ED80D0D"/>
    <w:multiLevelType w:val="multilevel"/>
    <w:tmpl w:val="BEC4DE9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4FF534F7"/>
    <w:multiLevelType w:val="multilevel"/>
    <w:tmpl w:val="525E5D66"/>
    <w:lvl w:ilvl="0">
      <w:start w:val="1"/>
      <w:numFmt w:val="upperLetter"/>
      <w:lvlText w:val="%1."/>
      <w:lvlJc w:val="left"/>
      <w:pPr>
        <w:ind w:left="476" w:hanging="361"/>
      </w:pPr>
      <w:rPr>
        <w:rFonts w:ascii="Trebuchet MS" w:eastAsia="Trebuchet MS" w:hAnsi="Trebuchet MS" w:cs="Trebuchet MS"/>
        <w:b/>
        <w:sz w:val="22"/>
        <w:szCs w:val="22"/>
      </w:rPr>
    </w:lvl>
    <w:lvl w:ilvl="1">
      <w:start w:val="1"/>
      <w:numFmt w:val="decimal"/>
      <w:lvlText w:val="%2."/>
      <w:lvlJc w:val="left"/>
      <w:pPr>
        <w:ind w:left="836" w:hanging="360"/>
      </w:pPr>
      <w:rPr>
        <w:rFonts w:ascii="Trebuchet MS" w:eastAsia="Trebuchet MS" w:hAnsi="Trebuchet MS" w:cs="Trebuchet MS"/>
        <w:sz w:val="22"/>
        <w:szCs w:val="22"/>
      </w:rPr>
    </w:lvl>
    <w:lvl w:ilvl="2">
      <w:start w:val="1"/>
      <w:numFmt w:val="lowerLetter"/>
      <w:lvlText w:val="%3."/>
      <w:lvlJc w:val="left"/>
      <w:pPr>
        <w:ind w:left="1196" w:hanging="360"/>
      </w:pPr>
      <w:rPr>
        <w:rFonts w:ascii="Trebuchet MS" w:eastAsia="Trebuchet MS" w:hAnsi="Trebuchet MS" w:cs="Trebuchet MS"/>
        <w:sz w:val="22"/>
        <w:szCs w:val="22"/>
      </w:rPr>
    </w:lvl>
    <w:lvl w:ilvl="3">
      <w:start w:val="1"/>
      <w:numFmt w:val="decimal"/>
      <w:lvlText w:val="%4."/>
      <w:lvlJc w:val="left"/>
      <w:pPr>
        <w:ind w:left="1527" w:hanging="331"/>
      </w:pPr>
      <w:rPr>
        <w:rFonts w:ascii="Trebuchet MS" w:eastAsia="Trebuchet MS" w:hAnsi="Trebuchet MS" w:cs="Trebuchet MS"/>
        <w:sz w:val="22"/>
        <w:szCs w:val="22"/>
      </w:rPr>
    </w:lvl>
    <w:lvl w:ilvl="4">
      <w:start w:val="1"/>
      <w:numFmt w:val="bullet"/>
      <w:lvlText w:val="•"/>
      <w:lvlJc w:val="left"/>
      <w:pPr>
        <w:ind w:left="1287" w:hanging="331"/>
      </w:pPr>
      <w:rPr>
        <w:rFonts w:ascii="Arial" w:eastAsia="Arial" w:hAnsi="Arial" w:cs="Arial"/>
      </w:rPr>
    </w:lvl>
    <w:lvl w:ilvl="5">
      <w:start w:val="1"/>
      <w:numFmt w:val="bullet"/>
      <w:lvlText w:val="•"/>
      <w:lvlJc w:val="left"/>
      <w:pPr>
        <w:ind w:left="1527" w:hanging="331"/>
      </w:pPr>
      <w:rPr>
        <w:rFonts w:ascii="Arial" w:eastAsia="Arial" w:hAnsi="Arial" w:cs="Arial"/>
      </w:rPr>
    </w:lvl>
    <w:lvl w:ilvl="6">
      <w:start w:val="1"/>
      <w:numFmt w:val="bullet"/>
      <w:lvlText w:val="•"/>
      <w:lvlJc w:val="left"/>
      <w:pPr>
        <w:ind w:left="2185" w:hanging="331"/>
      </w:pPr>
      <w:rPr>
        <w:rFonts w:ascii="Arial" w:eastAsia="Arial" w:hAnsi="Arial" w:cs="Arial"/>
      </w:rPr>
    </w:lvl>
    <w:lvl w:ilvl="7">
      <w:start w:val="1"/>
      <w:numFmt w:val="bullet"/>
      <w:lvlText w:val="•"/>
      <w:lvlJc w:val="left"/>
      <w:pPr>
        <w:ind w:left="2843" w:hanging="331"/>
      </w:pPr>
      <w:rPr>
        <w:rFonts w:ascii="Arial" w:eastAsia="Arial" w:hAnsi="Arial" w:cs="Arial"/>
      </w:rPr>
    </w:lvl>
    <w:lvl w:ilvl="8">
      <w:start w:val="1"/>
      <w:numFmt w:val="bullet"/>
      <w:lvlText w:val="•"/>
      <w:lvlJc w:val="left"/>
      <w:pPr>
        <w:ind w:left="3501" w:hanging="331"/>
      </w:pPr>
      <w:rPr>
        <w:rFonts w:ascii="Arial" w:eastAsia="Arial" w:hAnsi="Arial" w:cs="Arial"/>
      </w:rPr>
    </w:lvl>
  </w:abstractNum>
  <w:abstractNum w:abstractNumId="4" w15:restartNumberingAfterBreak="0">
    <w:nsid w:val="742D2D11"/>
    <w:multiLevelType w:val="multilevel"/>
    <w:tmpl w:val="5B30B028"/>
    <w:lvl w:ilvl="0">
      <w:start w:val="2"/>
      <w:numFmt w:val="upperLetter"/>
      <w:lvlText w:val="%1."/>
      <w:lvlJc w:val="left"/>
      <w:pPr>
        <w:ind w:left="476" w:hanging="361"/>
      </w:pPr>
      <w:rPr>
        <w:rFonts w:ascii="Trebuchet MS" w:eastAsia="Trebuchet MS" w:hAnsi="Trebuchet MS" w:cs="Trebuchet MS"/>
        <w:b/>
        <w:sz w:val="22"/>
        <w:szCs w:val="22"/>
      </w:rPr>
    </w:lvl>
    <w:lvl w:ilvl="1">
      <w:start w:val="1"/>
      <w:numFmt w:val="decimal"/>
      <w:lvlText w:val="%2."/>
      <w:lvlJc w:val="left"/>
      <w:pPr>
        <w:ind w:left="836" w:hanging="360"/>
      </w:pPr>
      <w:rPr>
        <w:rFonts w:ascii="Trebuchet MS" w:eastAsia="Trebuchet MS" w:hAnsi="Trebuchet MS" w:cs="Trebuchet MS"/>
        <w:b/>
        <w:sz w:val="22"/>
        <w:szCs w:val="22"/>
      </w:rPr>
    </w:lvl>
    <w:lvl w:ilvl="2">
      <w:start w:val="1"/>
      <w:numFmt w:val="lowerLetter"/>
      <w:lvlText w:val="%3."/>
      <w:lvlJc w:val="left"/>
      <w:pPr>
        <w:ind w:left="1196" w:hanging="360"/>
      </w:pPr>
      <w:rPr>
        <w:rFonts w:ascii="Trebuchet MS" w:eastAsia="Trebuchet MS" w:hAnsi="Trebuchet MS" w:cs="Trebuchet MS"/>
        <w:b/>
        <w:sz w:val="22"/>
        <w:szCs w:val="22"/>
      </w:rPr>
    </w:lvl>
    <w:lvl w:ilvl="3">
      <w:start w:val="1"/>
      <w:numFmt w:val="decimal"/>
      <w:lvlText w:val="%4."/>
      <w:lvlJc w:val="left"/>
      <w:pPr>
        <w:ind w:left="1060" w:hanging="269"/>
      </w:pPr>
      <w:rPr>
        <w:rFonts w:ascii="Tahoma" w:eastAsia="Tahoma" w:hAnsi="Tahoma" w:cs="Tahoma"/>
        <w:sz w:val="20"/>
        <w:szCs w:val="20"/>
      </w:rPr>
    </w:lvl>
    <w:lvl w:ilvl="4">
      <w:start w:val="1"/>
      <w:numFmt w:val="bullet"/>
      <w:lvlText w:val="•"/>
      <w:lvlJc w:val="left"/>
      <w:pPr>
        <w:ind w:left="1196" w:hanging="269"/>
      </w:pPr>
      <w:rPr>
        <w:rFonts w:ascii="Arial" w:eastAsia="Arial" w:hAnsi="Arial" w:cs="Arial"/>
      </w:rPr>
    </w:lvl>
    <w:lvl w:ilvl="5">
      <w:start w:val="1"/>
      <w:numFmt w:val="bullet"/>
      <w:lvlText w:val="•"/>
      <w:lvlJc w:val="left"/>
      <w:pPr>
        <w:ind w:left="1197" w:hanging="268"/>
      </w:pPr>
      <w:rPr>
        <w:rFonts w:ascii="Arial" w:eastAsia="Arial" w:hAnsi="Arial" w:cs="Arial"/>
      </w:rPr>
    </w:lvl>
    <w:lvl w:ilvl="6">
      <w:start w:val="1"/>
      <w:numFmt w:val="bullet"/>
      <w:lvlText w:val="•"/>
      <w:lvlJc w:val="left"/>
      <w:pPr>
        <w:ind w:left="1579" w:hanging="269"/>
      </w:pPr>
      <w:rPr>
        <w:rFonts w:ascii="Arial" w:eastAsia="Arial" w:hAnsi="Arial" w:cs="Arial"/>
      </w:rPr>
    </w:lvl>
    <w:lvl w:ilvl="7">
      <w:start w:val="1"/>
      <w:numFmt w:val="bullet"/>
      <w:lvlText w:val="•"/>
      <w:lvlJc w:val="left"/>
      <w:pPr>
        <w:ind w:left="1961" w:hanging="269"/>
      </w:pPr>
      <w:rPr>
        <w:rFonts w:ascii="Arial" w:eastAsia="Arial" w:hAnsi="Arial" w:cs="Arial"/>
      </w:rPr>
    </w:lvl>
    <w:lvl w:ilvl="8">
      <w:start w:val="1"/>
      <w:numFmt w:val="bullet"/>
      <w:lvlText w:val="•"/>
      <w:lvlJc w:val="left"/>
      <w:pPr>
        <w:ind w:left="2344" w:hanging="269"/>
      </w:pPr>
      <w:rPr>
        <w:rFonts w:ascii="Arial" w:eastAsia="Arial" w:hAnsi="Arial" w:cs="Arial"/>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1B8A"/>
    <w:rsid w:val="001D1B8A"/>
    <w:rsid w:val="00A6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E6721-2F56-4341-8C44-0E6FDF4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836" w:hanging="360"/>
      <w:outlineLvl w:val="0"/>
    </w:pPr>
    <w:rPr>
      <w:rFonts w:ascii="Trebuchet MS" w:eastAsia="Trebuchet MS" w:hAnsi="Trebuchet MS" w:cs="Trebuchet MS"/>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ubsplus.illinois.edu/" TargetMode="External"/><Relationship Id="rId4" Type="http://schemas.openxmlformats.org/officeDocument/2006/relationships/webSettings" Target="webSettings.xml"/><Relationship Id="rId9" Type="http://schemas.openxmlformats.org/officeDocument/2006/relationships/hyperlink" Target="https://pubsplus.illinois.edu/MDS6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Edgar</cp:lastModifiedBy>
  <cp:revision>2</cp:revision>
  <dcterms:created xsi:type="dcterms:W3CDTF">2019-01-07T22:15:00Z</dcterms:created>
  <dcterms:modified xsi:type="dcterms:W3CDTF">2019-01-07T22:23:00Z</dcterms:modified>
</cp:coreProperties>
</file>